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89" w:rsidRDefault="00D12389" w:rsidP="00D12389">
      <w:pPr>
        <w:spacing w:after="0"/>
        <w:jc w:val="center"/>
        <w:rPr>
          <w:rFonts w:ascii="Times New Roman" w:hAnsi="Times New Roman" w:cs="Times New Roman"/>
          <w:b/>
          <w:sz w:val="24"/>
          <w:szCs w:val="24"/>
        </w:rPr>
      </w:pPr>
    </w:p>
    <w:p w:rsidR="00D12389" w:rsidRDefault="00D12389" w:rsidP="00D12389">
      <w:pPr>
        <w:spacing w:after="0"/>
        <w:jc w:val="center"/>
        <w:rPr>
          <w:rFonts w:ascii="Times New Roman" w:hAnsi="Times New Roman" w:cs="Times New Roman"/>
          <w:b/>
          <w:sz w:val="24"/>
          <w:szCs w:val="24"/>
        </w:rPr>
      </w:pPr>
    </w:p>
    <w:p w:rsidR="00605516" w:rsidRDefault="00D12389" w:rsidP="00D12389">
      <w:pPr>
        <w:spacing w:after="0"/>
        <w:jc w:val="center"/>
        <w:rPr>
          <w:rFonts w:ascii="Times New Roman" w:hAnsi="Times New Roman" w:cs="Times New Roman"/>
          <w:b/>
          <w:sz w:val="24"/>
          <w:szCs w:val="24"/>
        </w:rPr>
      </w:pPr>
      <w:r>
        <w:rPr>
          <w:rFonts w:ascii="Times New Roman" w:hAnsi="Times New Roman" w:cs="Times New Roman"/>
          <w:b/>
          <w:sz w:val="24"/>
          <w:szCs w:val="24"/>
        </w:rPr>
        <w:t>INTRODUCCIÓN</w:t>
      </w:r>
    </w:p>
    <w:p w:rsidR="00D12389" w:rsidRDefault="00D12389" w:rsidP="00D12389">
      <w:pPr>
        <w:spacing w:after="0"/>
        <w:jc w:val="center"/>
        <w:rPr>
          <w:rFonts w:ascii="Times New Roman" w:hAnsi="Times New Roman" w:cs="Times New Roman"/>
          <w:b/>
          <w:sz w:val="24"/>
          <w:szCs w:val="24"/>
        </w:rPr>
      </w:pPr>
    </w:p>
    <w:p w:rsidR="00D12389" w:rsidRDefault="00D12389" w:rsidP="00D12389">
      <w:pPr>
        <w:spacing w:after="0"/>
        <w:jc w:val="center"/>
        <w:rPr>
          <w:rFonts w:ascii="Times New Roman" w:hAnsi="Times New Roman" w:cs="Times New Roman"/>
          <w:b/>
          <w:sz w:val="24"/>
          <w:szCs w:val="24"/>
        </w:rPr>
      </w:pPr>
    </w:p>
    <w:p w:rsidR="00DE7167" w:rsidRDefault="0037388F"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8C378D">
        <w:rPr>
          <w:rFonts w:ascii="Times New Roman" w:hAnsi="Times New Roman" w:cs="Times New Roman"/>
          <w:sz w:val="24"/>
          <w:szCs w:val="24"/>
        </w:rPr>
        <w:t>C</w:t>
      </w:r>
      <w:r>
        <w:rPr>
          <w:rFonts w:ascii="Times New Roman" w:hAnsi="Times New Roman" w:cs="Times New Roman"/>
          <w:sz w:val="24"/>
          <w:szCs w:val="24"/>
        </w:rPr>
        <w:t xml:space="preserve">ontaduría </w:t>
      </w:r>
      <w:r w:rsidR="008C378D">
        <w:rPr>
          <w:rFonts w:ascii="Times New Roman" w:hAnsi="Times New Roman" w:cs="Times New Roman"/>
          <w:sz w:val="24"/>
          <w:szCs w:val="24"/>
        </w:rPr>
        <w:t>P</w:t>
      </w:r>
      <w:r>
        <w:rPr>
          <w:rFonts w:ascii="Times New Roman" w:hAnsi="Times New Roman" w:cs="Times New Roman"/>
          <w:sz w:val="24"/>
          <w:szCs w:val="24"/>
        </w:rPr>
        <w:t>úbli</w:t>
      </w:r>
      <w:r w:rsidR="00767161">
        <w:rPr>
          <w:rFonts w:ascii="Times New Roman" w:hAnsi="Times New Roman" w:cs="Times New Roman"/>
          <w:sz w:val="24"/>
          <w:szCs w:val="24"/>
        </w:rPr>
        <w:t xml:space="preserve">ca como profesión ostenta el privilegio </w:t>
      </w:r>
      <w:r>
        <w:rPr>
          <w:rFonts w:ascii="Times New Roman" w:hAnsi="Times New Roman" w:cs="Times New Roman"/>
          <w:sz w:val="24"/>
          <w:szCs w:val="24"/>
        </w:rPr>
        <w:t>de dar fe pública en actos propios de su profesión</w:t>
      </w:r>
      <w:r w:rsidR="00B90387">
        <w:rPr>
          <w:rFonts w:ascii="Times New Roman" w:hAnsi="Times New Roman" w:cs="Times New Roman"/>
          <w:sz w:val="24"/>
          <w:szCs w:val="24"/>
        </w:rPr>
        <w:t>, é</w:t>
      </w:r>
      <w:r>
        <w:rPr>
          <w:rFonts w:ascii="Times New Roman" w:hAnsi="Times New Roman" w:cs="Times New Roman"/>
          <w:sz w:val="24"/>
          <w:szCs w:val="24"/>
        </w:rPr>
        <w:t>ste constituye un acto de confianza que la sociedad ha depositado en el contable; sin embargo</w:t>
      </w:r>
      <w:r w:rsidR="008C378D">
        <w:rPr>
          <w:rFonts w:ascii="Times New Roman" w:hAnsi="Times New Roman" w:cs="Times New Roman"/>
          <w:sz w:val="24"/>
          <w:szCs w:val="24"/>
        </w:rPr>
        <w:t>,</w:t>
      </w:r>
      <w:r w:rsidR="00B90387">
        <w:rPr>
          <w:rFonts w:ascii="Times New Roman" w:hAnsi="Times New Roman" w:cs="Times New Roman"/>
          <w:sz w:val="24"/>
          <w:szCs w:val="24"/>
        </w:rPr>
        <w:t xml:space="preserve"> hay acciones que infieren que algo no se está cumpliendo en este mandato legal, pues así lo deja entrever los escándal</w:t>
      </w:r>
      <w:r w:rsidR="009A1A99">
        <w:rPr>
          <w:rFonts w:ascii="Times New Roman" w:hAnsi="Times New Roman" w:cs="Times New Roman"/>
          <w:sz w:val="24"/>
          <w:szCs w:val="24"/>
        </w:rPr>
        <w:t>os financieros que han desestabilizado</w:t>
      </w:r>
      <w:r w:rsidR="00B90387">
        <w:rPr>
          <w:rFonts w:ascii="Times New Roman" w:hAnsi="Times New Roman" w:cs="Times New Roman"/>
          <w:sz w:val="24"/>
          <w:szCs w:val="24"/>
        </w:rPr>
        <w:t xml:space="preserve"> no solo las grandes estructuras financieras</w:t>
      </w:r>
      <w:r w:rsidR="00767161">
        <w:rPr>
          <w:rFonts w:ascii="Times New Roman" w:hAnsi="Times New Roman" w:cs="Times New Roman"/>
          <w:sz w:val="24"/>
          <w:szCs w:val="24"/>
        </w:rPr>
        <w:t>,</w:t>
      </w:r>
      <w:r w:rsidR="00B90387">
        <w:rPr>
          <w:rFonts w:ascii="Times New Roman" w:hAnsi="Times New Roman" w:cs="Times New Roman"/>
          <w:sz w:val="24"/>
          <w:szCs w:val="24"/>
        </w:rPr>
        <w:t xml:space="preserve"> sino también los mercado</w:t>
      </w:r>
      <w:r w:rsidR="008C378D">
        <w:rPr>
          <w:rFonts w:ascii="Times New Roman" w:hAnsi="Times New Roman" w:cs="Times New Roman"/>
          <w:sz w:val="24"/>
          <w:szCs w:val="24"/>
        </w:rPr>
        <w:t>s de valores y hasta a la</w:t>
      </w:r>
      <w:r w:rsidR="00B90387">
        <w:rPr>
          <w:rFonts w:ascii="Times New Roman" w:hAnsi="Times New Roman" w:cs="Times New Roman"/>
          <w:sz w:val="24"/>
          <w:szCs w:val="24"/>
        </w:rPr>
        <w:t xml:space="preserve"> misma</w:t>
      </w:r>
      <w:r w:rsidR="008C378D">
        <w:rPr>
          <w:rFonts w:ascii="Times New Roman" w:hAnsi="Times New Roman" w:cs="Times New Roman"/>
          <w:sz w:val="24"/>
          <w:szCs w:val="24"/>
        </w:rPr>
        <w:t xml:space="preserve"> sociedad</w:t>
      </w:r>
      <w:r w:rsidR="00B90387">
        <w:rPr>
          <w:rFonts w:ascii="Times New Roman" w:hAnsi="Times New Roman" w:cs="Times New Roman"/>
          <w:sz w:val="24"/>
          <w:szCs w:val="24"/>
        </w:rPr>
        <w:t>.</w:t>
      </w:r>
      <w:r w:rsidR="00DE7167">
        <w:rPr>
          <w:rFonts w:ascii="Times New Roman" w:hAnsi="Times New Roman" w:cs="Times New Roman"/>
          <w:sz w:val="24"/>
          <w:szCs w:val="24"/>
        </w:rPr>
        <w:t xml:space="preserve"> </w:t>
      </w:r>
      <w:r w:rsidR="008C378D">
        <w:rPr>
          <w:rFonts w:ascii="Times New Roman" w:hAnsi="Times New Roman" w:cs="Times New Roman"/>
          <w:sz w:val="24"/>
          <w:szCs w:val="24"/>
        </w:rPr>
        <w:t>En estos escándalos hay sin lugar a dudas una participación de quien prepara los Estados Financieros y de quien atesta con su firma que los mismos corresponden con la reali</w:t>
      </w:r>
      <w:r w:rsidR="00DE7167">
        <w:rPr>
          <w:rFonts w:ascii="Times New Roman" w:hAnsi="Times New Roman" w:cs="Times New Roman"/>
          <w:sz w:val="24"/>
          <w:szCs w:val="24"/>
        </w:rPr>
        <w:t>dad que finalmente no es cierta.</w:t>
      </w:r>
    </w:p>
    <w:p w:rsidR="008C378D" w:rsidRDefault="00E7330A"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50C">
        <w:rPr>
          <w:rFonts w:ascii="Times New Roman" w:hAnsi="Times New Roman" w:cs="Times New Roman"/>
          <w:sz w:val="24"/>
          <w:szCs w:val="24"/>
        </w:rPr>
        <w:t xml:space="preserve">     </w:t>
      </w:r>
      <w:r w:rsidR="009A1A99">
        <w:rPr>
          <w:rFonts w:ascii="Times New Roman" w:hAnsi="Times New Roman" w:cs="Times New Roman"/>
          <w:sz w:val="24"/>
          <w:szCs w:val="24"/>
        </w:rPr>
        <w:t>De</w:t>
      </w:r>
      <w:r w:rsidR="008C378D">
        <w:rPr>
          <w:rFonts w:ascii="Times New Roman" w:hAnsi="Times New Roman" w:cs="Times New Roman"/>
          <w:sz w:val="24"/>
          <w:szCs w:val="24"/>
        </w:rPr>
        <w:t xml:space="preserve"> otro lado</w:t>
      </w:r>
      <w:r w:rsidR="00D20C51" w:rsidRPr="000E34D8">
        <w:rPr>
          <w:rFonts w:ascii="Times New Roman" w:hAnsi="Times New Roman" w:cs="Times New Roman"/>
          <w:sz w:val="24"/>
          <w:szCs w:val="24"/>
        </w:rPr>
        <w:t>,</w:t>
      </w:r>
      <w:r w:rsidR="008C378D" w:rsidRPr="000E34D8">
        <w:rPr>
          <w:rFonts w:ascii="Times New Roman" w:hAnsi="Times New Roman" w:cs="Times New Roman"/>
          <w:sz w:val="24"/>
          <w:szCs w:val="24"/>
        </w:rPr>
        <w:t xml:space="preserve"> </w:t>
      </w:r>
      <w:r w:rsidR="00767161">
        <w:rPr>
          <w:rFonts w:ascii="Times New Roman" w:hAnsi="Times New Roman" w:cs="Times New Roman"/>
          <w:sz w:val="24"/>
          <w:szCs w:val="24"/>
        </w:rPr>
        <w:t xml:space="preserve">como investigadora y </w:t>
      </w:r>
      <w:r w:rsidR="00F90F27" w:rsidRPr="000E34D8">
        <w:rPr>
          <w:rFonts w:ascii="Times New Roman" w:hAnsi="Times New Roman" w:cs="Times New Roman"/>
          <w:sz w:val="24"/>
          <w:szCs w:val="24"/>
        </w:rPr>
        <w:t xml:space="preserve">parte del Tribunal </w:t>
      </w:r>
      <w:r w:rsidR="006B4DEA" w:rsidRPr="000E34D8">
        <w:rPr>
          <w:rFonts w:ascii="Times New Roman" w:hAnsi="Times New Roman" w:cs="Times New Roman"/>
          <w:sz w:val="24"/>
          <w:szCs w:val="24"/>
        </w:rPr>
        <w:t xml:space="preserve">de </w:t>
      </w:r>
      <w:r w:rsidR="008C378D" w:rsidRPr="000E34D8">
        <w:rPr>
          <w:rFonts w:ascii="Times New Roman" w:hAnsi="Times New Roman" w:cs="Times New Roman"/>
          <w:sz w:val="24"/>
          <w:szCs w:val="24"/>
        </w:rPr>
        <w:t>É</w:t>
      </w:r>
      <w:r w:rsidR="006B4DEA" w:rsidRPr="000E34D8">
        <w:rPr>
          <w:rFonts w:ascii="Times New Roman" w:hAnsi="Times New Roman" w:cs="Times New Roman"/>
          <w:sz w:val="24"/>
          <w:szCs w:val="24"/>
        </w:rPr>
        <w:t xml:space="preserve">tica de la </w:t>
      </w:r>
      <w:r w:rsidR="008C378D" w:rsidRPr="000E34D8">
        <w:rPr>
          <w:rFonts w:ascii="Times New Roman" w:hAnsi="Times New Roman" w:cs="Times New Roman"/>
          <w:sz w:val="24"/>
          <w:szCs w:val="24"/>
        </w:rPr>
        <w:t>P</w:t>
      </w:r>
      <w:r w:rsidR="006B4DEA" w:rsidRPr="000E34D8">
        <w:rPr>
          <w:rFonts w:ascii="Times New Roman" w:hAnsi="Times New Roman" w:cs="Times New Roman"/>
          <w:sz w:val="24"/>
          <w:szCs w:val="24"/>
        </w:rPr>
        <w:t>rofesión</w:t>
      </w:r>
      <w:r w:rsidR="008C378D" w:rsidRPr="000E34D8">
        <w:rPr>
          <w:rFonts w:ascii="Times New Roman" w:hAnsi="Times New Roman" w:cs="Times New Roman"/>
          <w:sz w:val="24"/>
          <w:szCs w:val="24"/>
        </w:rPr>
        <w:t xml:space="preserve"> C</w:t>
      </w:r>
      <w:r w:rsidR="006B4DEA" w:rsidRPr="000E34D8">
        <w:rPr>
          <w:rFonts w:ascii="Times New Roman" w:hAnsi="Times New Roman" w:cs="Times New Roman"/>
          <w:sz w:val="24"/>
          <w:szCs w:val="24"/>
        </w:rPr>
        <w:t>ontable en Colombia</w:t>
      </w:r>
      <w:r w:rsidR="00DE7167" w:rsidRPr="000E34D8">
        <w:rPr>
          <w:rFonts w:ascii="Times New Roman" w:hAnsi="Times New Roman" w:cs="Times New Roman"/>
          <w:sz w:val="24"/>
          <w:szCs w:val="24"/>
        </w:rPr>
        <w:t>,</w:t>
      </w:r>
      <w:r w:rsidR="00253D31">
        <w:rPr>
          <w:rFonts w:ascii="Times New Roman" w:hAnsi="Times New Roman" w:cs="Times New Roman"/>
          <w:sz w:val="24"/>
          <w:szCs w:val="24"/>
        </w:rPr>
        <w:t xml:space="preserve"> donde se ha</w:t>
      </w:r>
      <w:r w:rsidR="00DE7167">
        <w:rPr>
          <w:rFonts w:ascii="Times New Roman" w:hAnsi="Times New Roman" w:cs="Times New Roman"/>
          <w:sz w:val="24"/>
          <w:szCs w:val="24"/>
        </w:rPr>
        <w:t xml:space="preserve"> sancionado un </w:t>
      </w:r>
      <w:r w:rsidR="00F72079">
        <w:rPr>
          <w:rFonts w:ascii="Times New Roman" w:hAnsi="Times New Roman" w:cs="Times New Roman"/>
          <w:sz w:val="24"/>
          <w:szCs w:val="24"/>
        </w:rPr>
        <w:t>número</w:t>
      </w:r>
      <w:r w:rsidR="00DE7167">
        <w:rPr>
          <w:rFonts w:ascii="Times New Roman" w:hAnsi="Times New Roman" w:cs="Times New Roman"/>
          <w:sz w:val="24"/>
          <w:szCs w:val="24"/>
        </w:rPr>
        <w:t xml:space="preserve"> considerable</w:t>
      </w:r>
      <w:r w:rsidR="00F72079">
        <w:rPr>
          <w:rFonts w:ascii="Times New Roman" w:hAnsi="Times New Roman" w:cs="Times New Roman"/>
          <w:sz w:val="24"/>
          <w:szCs w:val="24"/>
        </w:rPr>
        <w:t xml:space="preserve"> de profesionales</w:t>
      </w:r>
      <w:r w:rsidR="008C378D">
        <w:rPr>
          <w:rFonts w:ascii="Times New Roman" w:hAnsi="Times New Roman" w:cs="Times New Roman"/>
          <w:sz w:val="24"/>
          <w:szCs w:val="24"/>
        </w:rPr>
        <w:t xml:space="preserve"> contables</w:t>
      </w:r>
      <w:r w:rsidR="00F72079">
        <w:rPr>
          <w:rFonts w:ascii="Times New Roman" w:hAnsi="Times New Roman" w:cs="Times New Roman"/>
          <w:sz w:val="24"/>
          <w:szCs w:val="24"/>
        </w:rPr>
        <w:t xml:space="preserve"> porque</w:t>
      </w:r>
      <w:r w:rsidR="008C378D">
        <w:rPr>
          <w:rFonts w:ascii="Times New Roman" w:hAnsi="Times New Roman" w:cs="Times New Roman"/>
          <w:sz w:val="24"/>
          <w:szCs w:val="24"/>
        </w:rPr>
        <w:t xml:space="preserve"> sus acciones van en contra de la facultad de su investidura de fedatario, </w:t>
      </w:r>
      <w:r w:rsidR="00DE7167">
        <w:rPr>
          <w:rFonts w:ascii="Times New Roman" w:hAnsi="Times New Roman" w:cs="Times New Roman"/>
          <w:sz w:val="24"/>
          <w:szCs w:val="24"/>
        </w:rPr>
        <w:t>re</w:t>
      </w:r>
      <w:r w:rsidR="00A83493">
        <w:rPr>
          <w:rFonts w:ascii="Times New Roman" w:hAnsi="Times New Roman" w:cs="Times New Roman"/>
          <w:sz w:val="24"/>
          <w:szCs w:val="24"/>
        </w:rPr>
        <w:t xml:space="preserve">presenta </w:t>
      </w:r>
      <w:r w:rsidR="006B4DEA">
        <w:rPr>
          <w:rFonts w:ascii="Times New Roman" w:hAnsi="Times New Roman" w:cs="Times New Roman"/>
          <w:sz w:val="24"/>
          <w:szCs w:val="24"/>
        </w:rPr>
        <w:t xml:space="preserve">un interés </w:t>
      </w:r>
      <w:r w:rsidR="008C378D">
        <w:rPr>
          <w:rFonts w:ascii="Times New Roman" w:hAnsi="Times New Roman" w:cs="Times New Roman"/>
          <w:sz w:val="24"/>
          <w:szCs w:val="24"/>
        </w:rPr>
        <w:t xml:space="preserve">en el desarrollo de la tesis doctoral de dar un </w:t>
      </w:r>
      <w:r w:rsidR="006B4DEA">
        <w:rPr>
          <w:rFonts w:ascii="Times New Roman" w:hAnsi="Times New Roman" w:cs="Times New Roman"/>
          <w:sz w:val="24"/>
          <w:szCs w:val="24"/>
        </w:rPr>
        <w:t>aporte a la profesión</w:t>
      </w:r>
      <w:r w:rsidR="00F72079">
        <w:rPr>
          <w:rFonts w:ascii="Times New Roman" w:hAnsi="Times New Roman" w:cs="Times New Roman"/>
          <w:sz w:val="24"/>
          <w:szCs w:val="24"/>
        </w:rPr>
        <w:t xml:space="preserve"> desde la perspectiva ética</w:t>
      </w:r>
      <w:r w:rsidR="008C378D">
        <w:rPr>
          <w:rFonts w:ascii="Times New Roman" w:hAnsi="Times New Roman" w:cs="Times New Roman"/>
          <w:sz w:val="24"/>
          <w:szCs w:val="24"/>
        </w:rPr>
        <w:t>.</w:t>
      </w:r>
    </w:p>
    <w:p w:rsidR="008C378D" w:rsidRDefault="00BC550C"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3A59">
        <w:rPr>
          <w:rFonts w:ascii="Times New Roman" w:hAnsi="Times New Roman" w:cs="Times New Roman"/>
          <w:sz w:val="24"/>
          <w:szCs w:val="24"/>
        </w:rPr>
        <w:t>L</w:t>
      </w:r>
      <w:r w:rsidR="00253D31">
        <w:rPr>
          <w:rFonts w:ascii="Times New Roman" w:hAnsi="Times New Roman" w:cs="Times New Roman"/>
          <w:sz w:val="24"/>
          <w:szCs w:val="24"/>
        </w:rPr>
        <w:t>a ética</w:t>
      </w:r>
      <w:r w:rsidR="008C378D">
        <w:rPr>
          <w:rFonts w:ascii="Times New Roman" w:hAnsi="Times New Roman" w:cs="Times New Roman"/>
          <w:sz w:val="24"/>
          <w:szCs w:val="24"/>
        </w:rPr>
        <w:t xml:space="preserve"> es la vida misma y está presente en todas las acciones que realiza el ser humano, así sea en la vida profesional o personal, con el atenuante que cuando esas acciones producen daño, no lo son en un sen</w:t>
      </w:r>
      <w:r w:rsidR="009A1A99">
        <w:rPr>
          <w:rFonts w:ascii="Times New Roman" w:hAnsi="Times New Roman" w:cs="Times New Roman"/>
          <w:sz w:val="24"/>
          <w:szCs w:val="24"/>
        </w:rPr>
        <w:t>ti</w:t>
      </w:r>
      <w:r w:rsidR="00DE7167">
        <w:rPr>
          <w:rFonts w:ascii="Times New Roman" w:hAnsi="Times New Roman" w:cs="Times New Roman"/>
          <w:sz w:val="24"/>
          <w:szCs w:val="24"/>
        </w:rPr>
        <w:t>do solo personal, pues originan</w:t>
      </w:r>
      <w:r w:rsidR="008C378D">
        <w:rPr>
          <w:rFonts w:ascii="Times New Roman" w:hAnsi="Times New Roman" w:cs="Times New Roman"/>
          <w:sz w:val="24"/>
          <w:szCs w:val="24"/>
        </w:rPr>
        <w:t xml:space="preserve"> consecuencias para un </w:t>
      </w:r>
      <w:r w:rsidR="008C378D" w:rsidRPr="008C378D">
        <w:rPr>
          <w:rFonts w:ascii="Times New Roman" w:hAnsi="Times New Roman" w:cs="Times New Roman"/>
          <w:i/>
          <w:sz w:val="24"/>
          <w:szCs w:val="24"/>
        </w:rPr>
        <w:t>yo</w:t>
      </w:r>
      <w:r w:rsidR="008C378D">
        <w:rPr>
          <w:rFonts w:ascii="Times New Roman" w:hAnsi="Times New Roman" w:cs="Times New Roman"/>
          <w:i/>
          <w:sz w:val="24"/>
          <w:szCs w:val="24"/>
        </w:rPr>
        <w:t xml:space="preserve">, </w:t>
      </w:r>
      <w:r w:rsidR="008C378D" w:rsidRPr="008C378D">
        <w:rPr>
          <w:rFonts w:ascii="Times New Roman" w:hAnsi="Times New Roman" w:cs="Times New Roman"/>
          <w:sz w:val="24"/>
          <w:szCs w:val="24"/>
        </w:rPr>
        <w:t xml:space="preserve">para </w:t>
      </w:r>
      <w:r w:rsidR="008C378D">
        <w:rPr>
          <w:rFonts w:ascii="Times New Roman" w:hAnsi="Times New Roman" w:cs="Times New Roman"/>
          <w:sz w:val="24"/>
          <w:szCs w:val="24"/>
        </w:rPr>
        <w:t>una comunidad y para una profesión.</w:t>
      </w:r>
      <w:r w:rsidR="009A1A99">
        <w:rPr>
          <w:rFonts w:ascii="Times New Roman" w:hAnsi="Times New Roman" w:cs="Times New Roman"/>
          <w:sz w:val="24"/>
          <w:szCs w:val="24"/>
        </w:rPr>
        <w:t xml:space="preserve"> En este sentido </w:t>
      </w:r>
      <w:r w:rsidR="008F798B">
        <w:rPr>
          <w:rFonts w:ascii="Times New Roman" w:hAnsi="Times New Roman" w:cs="Times New Roman"/>
          <w:sz w:val="24"/>
          <w:szCs w:val="24"/>
        </w:rPr>
        <w:t>he</w:t>
      </w:r>
      <w:r w:rsidR="00253D31">
        <w:rPr>
          <w:rFonts w:ascii="Times New Roman" w:hAnsi="Times New Roman" w:cs="Times New Roman"/>
          <w:sz w:val="24"/>
          <w:szCs w:val="24"/>
        </w:rPr>
        <w:t>,</w:t>
      </w:r>
      <w:r w:rsidR="008F798B">
        <w:rPr>
          <w:rFonts w:ascii="Times New Roman" w:hAnsi="Times New Roman" w:cs="Times New Roman"/>
          <w:sz w:val="24"/>
          <w:szCs w:val="24"/>
        </w:rPr>
        <w:t xml:space="preserve"> revisado la obra</w:t>
      </w:r>
      <w:r w:rsidR="009A1A99">
        <w:rPr>
          <w:rFonts w:ascii="Times New Roman" w:hAnsi="Times New Roman" w:cs="Times New Roman"/>
          <w:sz w:val="24"/>
          <w:szCs w:val="24"/>
        </w:rPr>
        <w:t xml:space="preserve"> “Ética de la autenticidad” de Charles Taylor</w:t>
      </w:r>
      <w:r w:rsidR="00253D31">
        <w:rPr>
          <w:rFonts w:ascii="Times New Roman" w:hAnsi="Times New Roman" w:cs="Times New Roman"/>
          <w:sz w:val="24"/>
          <w:szCs w:val="24"/>
        </w:rPr>
        <w:t xml:space="preserve"> (1994)</w:t>
      </w:r>
      <w:r w:rsidR="009A1A99">
        <w:rPr>
          <w:rFonts w:ascii="Times New Roman" w:hAnsi="Times New Roman" w:cs="Times New Roman"/>
          <w:sz w:val="24"/>
          <w:szCs w:val="24"/>
        </w:rPr>
        <w:t xml:space="preserve">, que puede leerse como el prólogo del texto “Fuentes del </w:t>
      </w:r>
      <w:r w:rsidR="009A1A99" w:rsidRPr="009A1A99">
        <w:rPr>
          <w:rFonts w:ascii="Times New Roman" w:hAnsi="Times New Roman" w:cs="Times New Roman"/>
          <w:i/>
          <w:sz w:val="24"/>
          <w:szCs w:val="24"/>
        </w:rPr>
        <w:t>yo</w:t>
      </w:r>
      <w:r w:rsidR="009A1A99">
        <w:rPr>
          <w:rFonts w:ascii="Times New Roman" w:hAnsi="Times New Roman" w:cs="Times New Roman"/>
          <w:i/>
          <w:sz w:val="24"/>
          <w:szCs w:val="24"/>
        </w:rPr>
        <w:t>,</w:t>
      </w:r>
      <w:r w:rsidR="009A1A99">
        <w:rPr>
          <w:rFonts w:ascii="Times New Roman" w:hAnsi="Times New Roman" w:cs="Times New Roman"/>
          <w:sz w:val="24"/>
          <w:szCs w:val="24"/>
        </w:rPr>
        <w:t xml:space="preserve"> la Construcción de la identidad Moderna”</w:t>
      </w:r>
      <w:r w:rsidR="00253D31">
        <w:rPr>
          <w:rFonts w:ascii="Times New Roman" w:hAnsi="Times New Roman" w:cs="Times New Roman"/>
          <w:sz w:val="24"/>
          <w:szCs w:val="24"/>
        </w:rPr>
        <w:t>, donde el autor por medio</w:t>
      </w:r>
      <w:r w:rsidR="009A1A99">
        <w:rPr>
          <w:rFonts w:ascii="Times New Roman" w:hAnsi="Times New Roman" w:cs="Times New Roman"/>
          <w:sz w:val="24"/>
          <w:szCs w:val="24"/>
        </w:rPr>
        <w:t xml:space="preserve"> de una reflexión filosófica entreteje una visión cualitativa de la idea del </w:t>
      </w:r>
      <w:r w:rsidR="009A1A99" w:rsidRPr="008F798B">
        <w:rPr>
          <w:rFonts w:ascii="Times New Roman" w:hAnsi="Times New Roman" w:cs="Times New Roman"/>
          <w:i/>
          <w:sz w:val="24"/>
          <w:szCs w:val="24"/>
        </w:rPr>
        <w:t>bien</w:t>
      </w:r>
      <w:r w:rsidR="009A1A99">
        <w:rPr>
          <w:rFonts w:ascii="Times New Roman" w:hAnsi="Times New Roman" w:cs="Times New Roman"/>
          <w:sz w:val="24"/>
          <w:szCs w:val="24"/>
        </w:rPr>
        <w:t>, vinculada a la identidad personal y colectiva.</w:t>
      </w:r>
    </w:p>
    <w:p w:rsidR="008F798B" w:rsidRDefault="00BC550C"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98B">
        <w:rPr>
          <w:rFonts w:ascii="Times New Roman" w:hAnsi="Times New Roman" w:cs="Times New Roman"/>
          <w:sz w:val="24"/>
          <w:szCs w:val="24"/>
        </w:rPr>
        <w:t xml:space="preserve">El aporte de Taylor </w:t>
      </w:r>
      <w:r w:rsidR="00DE7167">
        <w:rPr>
          <w:rFonts w:ascii="Times New Roman" w:hAnsi="Times New Roman" w:cs="Times New Roman"/>
          <w:sz w:val="24"/>
          <w:szCs w:val="24"/>
        </w:rPr>
        <w:t>tiene como punto de partida una reflexión que él denomina los tres malestares de la modernidad</w:t>
      </w:r>
      <w:r w:rsidR="008F798B">
        <w:rPr>
          <w:rFonts w:ascii="Times New Roman" w:hAnsi="Times New Roman" w:cs="Times New Roman"/>
          <w:sz w:val="24"/>
          <w:szCs w:val="24"/>
        </w:rPr>
        <w:t xml:space="preserve"> </w:t>
      </w:r>
      <w:r w:rsidR="00DE7167">
        <w:rPr>
          <w:rFonts w:ascii="Times New Roman" w:hAnsi="Times New Roman" w:cs="Times New Roman"/>
          <w:sz w:val="24"/>
          <w:szCs w:val="24"/>
        </w:rPr>
        <w:t xml:space="preserve">(el individualismo, la primacía de la razón instrumental y las instituciones y estructuras de la sociedad tecnológico-instrumental) </w:t>
      </w:r>
      <w:r w:rsidR="008F798B">
        <w:rPr>
          <w:rFonts w:ascii="Times New Roman" w:hAnsi="Times New Roman" w:cs="Times New Roman"/>
          <w:sz w:val="24"/>
          <w:szCs w:val="24"/>
        </w:rPr>
        <w:t>que han alejado al hombre de su estofa moral</w:t>
      </w:r>
      <w:r w:rsidR="00DE7167">
        <w:rPr>
          <w:rFonts w:ascii="Times New Roman" w:hAnsi="Times New Roman" w:cs="Times New Roman"/>
          <w:sz w:val="24"/>
          <w:szCs w:val="24"/>
        </w:rPr>
        <w:t xml:space="preserve">; es decir, nos hemos olvidado de unos referentes morales que de alguna manera nos alejan de pensarnos a </w:t>
      </w:r>
      <w:r w:rsidR="00D20C51">
        <w:rPr>
          <w:rFonts w:ascii="Times New Roman" w:hAnsi="Times New Roman" w:cs="Times New Roman"/>
          <w:sz w:val="24"/>
          <w:szCs w:val="24"/>
        </w:rPr>
        <w:t>nosotros mismos y de recapacitar</w:t>
      </w:r>
      <w:r w:rsidR="00DE7167">
        <w:rPr>
          <w:rFonts w:ascii="Times New Roman" w:hAnsi="Times New Roman" w:cs="Times New Roman"/>
          <w:sz w:val="24"/>
          <w:szCs w:val="24"/>
        </w:rPr>
        <w:t xml:space="preserve"> en una vida con sentido moral, una vida plena</w:t>
      </w:r>
      <w:r w:rsidR="00D20C51">
        <w:rPr>
          <w:rFonts w:ascii="Times New Roman" w:hAnsi="Times New Roman" w:cs="Times New Roman"/>
          <w:sz w:val="24"/>
          <w:szCs w:val="24"/>
        </w:rPr>
        <w:t>,</w:t>
      </w:r>
      <w:r w:rsidR="00DE7167">
        <w:rPr>
          <w:rFonts w:ascii="Times New Roman" w:hAnsi="Times New Roman" w:cs="Times New Roman"/>
          <w:sz w:val="24"/>
          <w:szCs w:val="24"/>
        </w:rPr>
        <w:t xml:space="preserve"> lejos de frustraciones y problemas profesionales y personales que a su vez afectan la vida familiar y la vida en comunidad. </w:t>
      </w:r>
    </w:p>
    <w:p w:rsidR="00D20C51" w:rsidRDefault="00BC550C"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0C51">
        <w:rPr>
          <w:rFonts w:ascii="Times New Roman" w:hAnsi="Times New Roman" w:cs="Times New Roman"/>
          <w:sz w:val="24"/>
          <w:szCs w:val="24"/>
        </w:rPr>
        <w:t>Parece ser que la dimensión moral de las profesiones y entre ellas, por supuesto la contable, se ha circunscrito al cumplimiento de unas normas, códigos o leyes que si bien permiten acuerdos y líneas de acción, no son suficientes, en tanto han dejado de lado al sujeto moral, pues en la acción de un contable hay una persona con sentimientos, emociones, alegrías y sufrimientos, pero sobre todo con una interioridad que las externalidades y las dinámicas de la economía fracturan, creando una tensión entre lo que hace y lo que debió hacer.</w:t>
      </w:r>
    </w:p>
    <w:p w:rsidR="006C3525" w:rsidRDefault="00BC550C"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330A" w:rsidRPr="000E34D8">
        <w:rPr>
          <w:rFonts w:ascii="Times New Roman" w:hAnsi="Times New Roman" w:cs="Times New Roman"/>
          <w:sz w:val="24"/>
          <w:szCs w:val="24"/>
        </w:rPr>
        <w:t>La reflexión del significado de ser agente humano es un camino que conduce a pensarnos como personas, como profesionales dotados de sentimientos y principios que nos pueden mejorar en las prácticas cotidianas; la ética de la autenticidad de Taylor proporciona elementos que perm</w:t>
      </w:r>
      <w:r w:rsidR="00A83493">
        <w:rPr>
          <w:rFonts w:ascii="Times New Roman" w:hAnsi="Times New Roman" w:cs="Times New Roman"/>
          <w:sz w:val="24"/>
          <w:szCs w:val="24"/>
        </w:rPr>
        <w:t>iten exponer bases de ética, así la</w:t>
      </w:r>
      <w:r w:rsidR="00E7330A" w:rsidRPr="000E34D8">
        <w:rPr>
          <w:rFonts w:ascii="Times New Roman" w:hAnsi="Times New Roman" w:cs="Times New Roman"/>
          <w:sz w:val="24"/>
          <w:szCs w:val="24"/>
        </w:rPr>
        <w:t xml:space="preserve"> ética de la autenticidad </w:t>
      </w:r>
      <w:r w:rsidR="00A83493">
        <w:rPr>
          <w:rFonts w:ascii="Times New Roman" w:hAnsi="Times New Roman" w:cs="Times New Roman"/>
          <w:sz w:val="24"/>
          <w:szCs w:val="24"/>
        </w:rPr>
        <w:t xml:space="preserve">es pensada </w:t>
      </w:r>
      <w:r w:rsidR="00E7330A" w:rsidRPr="000E34D8">
        <w:rPr>
          <w:rFonts w:ascii="Times New Roman" w:hAnsi="Times New Roman" w:cs="Times New Roman"/>
          <w:sz w:val="24"/>
          <w:szCs w:val="24"/>
        </w:rPr>
        <w:t xml:space="preserve">desde lo que somos y lo que hacemos, es decir, </w:t>
      </w:r>
      <w:r w:rsidR="00A83493">
        <w:rPr>
          <w:rFonts w:ascii="Times New Roman" w:hAnsi="Times New Roman" w:cs="Times New Roman"/>
          <w:sz w:val="24"/>
          <w:szCs w:val="24"/>
        </w:rPr>
        <w:t xml:space="preserve">da </w:t>
      </w:r>
      <w:r w:rsidR="00E7330A" w:rsidRPr="000E34D8">
        <w:rPr>
          <w:rFonts w:ascii="Times New Roman" w:hAnsi="Times New Roman" w:cs="Times New Roman"/>
          <w:sz w:val="24"/>
          <w:szCs w:val="24"/>
        </w:rPr>
        <w:t xml:space="preserve">un sentido integral de </w:t>
      </w:r>
      <w:r w:rsidR="00E7330A" w:rsidRPr="00A83493">
        <w:rPr>
          <w:rFonts w:ascii="Times New Roman" w:hAnsi="Times New Roman" w:cs="Times New Roman"/>
          <w:i/>
          <w:sz w:val="24"/>
          <w:szCs w:val="24"/>
        </w:rPr>
        <w:t>ser</w:t>
      </w:r>
      <w:r w:rsidR="00E7330A" w:rsidRPr="000E34D8">
        <w:rPr>
          <w:rFonts w:ascii="Times New Roman" w:hAnsi="Times New Roman" w:cs="Times New Roman"/>
          <w:sz w:val="24"/>
          <w:szCs w:val="24"/>
        </w:rPr>
        <w:t xml:space="preserve"> persona y </w:t>
      </w:r>
      <w:r w:rsidR="00E7330A" w:rsidRPr="00A83493">
        <w:rPr>
          <w:rFonts w:ascii="Times New Roman" w:hAnsi="Times New Roman" w:cs="Times New Roman"/>
          <w:i/>
          <w:sz w:val="24"/>
          <w:szCs w:val="24"/>
        </w:rPr>
        <w:t>ser</w:t>
      </w:r>
      <w:r w:rsidR="00E7330A" w:rsidRPr="000E34D8">
        <w:rPr>
          <w:rFonts w:ascii="Times New Roman" w:hAnsi="Times New Roman" w:cs="Times New Roman"/>
          <w:sz w:val="24"/>
          <w:szCs w:val="24"/>
        </w:rPr>
        <w:t xml:space="preserve"> profesional.</w:t>
      </w:r>
    </w:p>
    <w:p w:rsidR="00407F9E" w:rsidRDefault="00BC550C"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3525">
        <w:rPr>
          <w:rFonts w:ascii="Times New Roman" w:hAnsi="Times New Roman" w:cs="Times New Roman"/>
          <w:sz w:val="24"/>
          <w:szCs w:val="24"/>
        </w:rPr>
        <w:t>Para el desarrollo de la</w:t>
      </w:r>
      <w:r w:rsidR="00AC7311">
        <w:rPr>
          <w:rFonts w:ascii="Times New Roman" w:hAnsi="Times New Roman" w:cs="Times New Roman"/>
          <w:sz w:val="24"/>
          <w:szCs w:val="24"/>
        </w:rPr>
        <w:t xml:space="preserve"> propuesta de investigación la</w:t>
      </w:r>
      <w:r w:rsidR="006C3525">
        <w:rPr>
          <w:rFonts w:ascii="Times New Roman" w:hAnsi="Times New Roman" w:cs="Times New Roman"/>
          <w:sz w:val="24"/>
          <w:szCs w:val="24"/>
        </w:rPr>
        <w:t xml:space="preserve"> </w:t>
      </w:r>
      <w:r w:rsidR="00AC7311">
        <w:rPr>
          <w:rFonts w:ascii="Times New Roman" w:hAnsi="Times New Roman" w:cs="Times New Roman"/>
          <w:sz w:val="24"/>
          <w:szCs w:val="24"/>
        </w:rPr>
        <w:t>“</w:t>
      </w:r>
      <w:r w:rsidR="006C3525">
        <w:rPr>
          <w:rFonts w:ascii="Times New Roman" w:hAnsi="Times New Roman" w:cs="Times New Roman"/>
          <w:sz w:val="24"/>
          <w:szCs w:val="24"/>
        </w:rPr>
        <w:t>ética</w:t>
      </w:r>
      <w:r w:rsidR="00407F9E">
        <w:rPr>
          <w:rFonts w:ascii="Times New Roman" w:hAnsi="Times New Roman" w:cs="Times New Roman"/>
          <w:sz w:val="24"/>
          <w:szCs w:val="24"/>
        </w:rPr>
        <w:t xml:space="preserve"> de la autenticidad del C</w:t>
      </w:r>
      <w:r w:rsidR="006C3525">
        <w:rPr>
          <w:rFonts w:ascii="Times New Roman" w:hAnsi="Times New Roman" w:cs="Times New Roman"/>
          <w:sz w:val="24"/>
          <w:szCs w:val="24"/>
        </w:rPr>
        <w:t xml:space="preserve">ontador </w:t>
      </w:r>
      <w:r w:rsidR="00407F9E">
        <w:rPr>
          <w:rFonts w:ascii="Times New Roman" w:hAnsi="Times New Roman" w:cs="Times New Roman"/>
          <w:sz w:val="24"/>
          <w:szCs w:val="24"/>
        </w:rPr>
        <w:t>P</w:t>
      </w:r>
      <w:r w:rsidR="006C3525">
        <w:rPr>
          <w:rFonts w:ascii="Times New Roman" w:hAnsi="Times New Roman" w:cs="Times New Roman"/>
          <w:sz w:val="24"/>
          <w:szCs w:val="24"/>
        </w:rPr>
        <w:t>úblico en su práctica profesional</w:t>
      </w:r>
      <w:r w:rsidR="00AC7311">
        <w:rPr>
          <w:rFonts w:ascii="Times New Roman" w:hAnsi="Times New Roman" w:cs="Times New Roman"/>
          <w:sz w:val="24"/>
          <w:szCs w:val="24"/>
        </w:rPr>
        <w:t>”</w:t>
      </w:r>
      <w:r w:rsidR="006C3525">
        <w:rPr>
          <w:rFonts w:ascii="Times New Roman" w:hAnsi="Times New Roman" w:cs="Times New Roman"/>
          <w:sz w:val="24"/>
          <w:szCs w:val="24"/>
        </w:rPr>
        <w:t>, se consideraron siete capítulos</w:t>
      </w:r>
      <w:r w:rsidR="00AC7311">
        <w:rPr>
          <w:rFonts w:ascii="Times New Roman" w:hAnsi="Times New Roman" w:cs="Times New Roman"/>
          <w:sz w:val="24"/>
          <w:szCs w:val="24"/>
        </w:rPr>
        <w:t xml:space="preserve"> a saber: </w:t>
      </w:r>
      <w:r>
        <w:rPr>
          <w:rFonts w:ascii="Times New Roman" w:hAnsi="Times New Roman" w:cs="Times New Roman"/>
          <w:sz w:val="24"/>
          <w:szCs w:val="24"/>
        </w:rPr>
        <w:t>C</w:t>
      </w:r>
      <w:r w:rsidR="00AC7311">
        <w:rPr>
          <w:rFonts w:ascii="Times New Roman" w:hAnsi="Times New Roman" w:cs="Times New Roman"/>
          <w:sz w:val="24"/>
          <w:szCs w:val="24"/>
        </w:rPr>
        <w:t>apítulo I “Los malestar</w:t>
      </w:r>
      <w:r w:rsidR="00407F9E">
        <w:rPr>
          <w:rFonts w:ascii="Times New Roman" w:hAnsi="Times New Roman" w:cs="Times New Roman"/>
          <w:sz w:val="24"/>
          <w:szCs w:val="24"/>
        </w:rPr>
        <w:t>es de la modernidad c</w:t>
      </w:r>
      <w:r w:rsidR="00AC7311">
        <w:rPr>
          <w:rFonts w:ascii="Times New Roman" w:hAnsi="Times New Roman" w:cs="Times New Roman"/>
          <w:sz w:val="24"/>
          <w:szCs w:val="24"/>
        </w:rPr>
        <w:t xml:space="preserve">uando los </w:t>
      </w:r>
      <w:r w:rsidR="00407F9E">
        <w:rPr>
          <w:rFonts w:ascii="Times New Roman" w:hAnsi="Times New Roman" w:cs="Times New Roman"/>
          <w:sz w:val="24"/>
          <w:szCs w:val="24"/>
        </w:rPr>
        <w:t>c</w:t>
      </w:r>
      <w:r w:rsidR="00AC7311">
        <w:rPr>
          <w:rFonts w:ascii="Times New Roman" w:hAnsi="Times New Roman" w:cs="Times New Roman"/>
          <w:sz w:val="24"/>
          <w:szCs w:val="24"/>
        </w:rPr>
        <w:t xml:space="preserve">ódigos </w:t>
      </w:r>
      <w:r w:rsidR="00407F9E">
        <w:rPr>
          <w:rFonts w:ascii="Times New Roman" w:hAnsi="Times New Roman" w:cs="Times New Roman"/>
          <w:sz w:val="24"/>
          <w:szCs w:val="24"/>
        </w:rPr>
        <w:t>de c</w:t>
      </w:r>
      <w:r w:rsidR="0079050F">
        <w:rPr>
          <w:rFonts w:ascii="Times New Roman" w:hAnsi="Times New Roman" w:cs="Times New Roman"/>
          <w:sz w:val="24"/>
          <w:szCs w:val="24"/>
        </w:rPr>
        <w:t>onducta de los C</w:t>
      </w:r>
      <w:r w:rsidR="00AC7311">
        <w:rPr>
          <w:rFonts w:ascii="Times New Roman" w:hAnsi="Times New Roman" w:cs="Times New Roman"/>
          <w:sz w:val="24"/>
          <w:szCs w:val="24"/>
        </w:rPr>
        <w:t xml:space="preserve">ontadores </w:t>
      </w:r>
      <w:r w:rsidR="0079050F">
        <w:rPr>
          <w:rFonts w:ascii="Times New Roman" w:hAnsi="Times New Roman" w:cs="Times New Roman"/>
          <w:sz w:val="24"/>
          <w:szCs w:val="24"/>
        </w:rPr>
        <w:t>P</w:t>
      </w:r>
      <w:r w:rsidR="00AC7311">
        <w:rPr>
          <w:rFonts w:ascii="Times New Roman" w:hAnsi="Times New Roman" w:cs="Times New Roman"/>
          <w:sz w:val="24"/>
          <w:szCs w:val="24"/>
        </w:rPr>
        <w:t xml:space="preserve">úblicos </w:t>
      </w:r>
      <w:r w:rsidR="00407F9E">
        <w:rPr>
          <w:rFonts w:ascii="Times New Roman" w:hAnsi="Times New Roman" w:cs="Times New Roman"/>
          <w:sz w:val="24"/>
          <w:szCs w:val="24"/>
        </w:rPr>
        <w:t>no son s</w:t>
      </w:r>
      <w:r w:rsidR="00AC7311">
        <w:rPr>
          <w:rFonts w:ascii="Times New Roman" w:hAnsi="Times New Roman" w:cs="Times New Roman"/>
          <w:sz w:val="24"/>
          <w:szCs w:val="24"/>
        </w:rPr>
        <w:t>uficientes</w:t>
      </w:r>
      <w:r w:rsidR="0079050F">
        <w:rPr>
          <w:rFonts w:ascii="Times New Roman" w:hAnsi="Times New Roman" w:cs="Times New Roman"/>
          <w:sz w:val="24"/>
          <w:szCs w:val="24"/>
        </w:rPr>
        <w:t>”</w:t>
      </w:r>
      <w:r>
        <w:rPr>
          <w:rFonts w:ascii="Times New Roman" w:hAnsi="Times New Roman" w:cs="Times New Roman"/>
          <w:sz w:val="24"/>
          <w:szCs w:val="24"/>
        </w:rPr>
        <w:t>; C</w:t>
      </w:r>
      <w:r w:rsidR="0079050F">
        <w:rPr>
          <w:rFonts w:ascii="Times New Roman" w:hAnsi="Times New Roman" w:cs="Times New Roman"/>
          <w:sz w:val="24"/>
          <w:szCs w:val="24"/>
        </w:rPr>
        <w:t>apítulo II “Aprendiendo con y de los otros investigadores”</w:t>
      </w:r>
      <w:r>
        <w:rPr>
          <w:rFonts w:ascii="Times New Roman" w:hAnsi="Times New Roman" w:cs="Times New Roman"/>
          <w:sz w:val="24"/>
          <w:szCs w:val="24"/>
        </w:rPr>
        <w:t>; C</w:t>
      </w:r>
      <w:r w:rsidR="0079050F">
        <w:rPr>
          <w:rFonts w:ascii="Times New Roman" w:hAnsi="Times New Roman" w:cs="Times New Roman"/>
          <w:sz w:val="24"/>
          <w:szCs w:val="24"/>
        </w:rPr>
        <w:t>apítulo III</w:t>
      </w:r>
      <w:r>
        <w:rPr>
          <w:rFonts w:ascii="Times New Roman" w:hAnsi="Times New Roman" w:cs="Times New Roman"/>
          <w:sz w:val="24"/>
          <w:szCs w:val="24"/>
        </w:rPr>
        <w:t xml:space="preserve"> “El bien desde la perspectiva filosófica”; Capítulo IV</w:t>
      </w:r>
      <w:r w:rsidR="00407F9E">
        <w:rPr>
          <w:rFonts w:ascii="Times New Roman" w:hAnsi="Times New Roman" w:cs="Times New Roman"/>
          <w:sz w:val="24"/>
          <w:szCs w:val="24"/>
        </w:rPr>
        <w:t xml:space="preserve"> </w:t>
      </w:r>
      <w:r w:rsidR="0079050F">
        <w:rPr>
          <w:rFonts w:ascii="Times New Roman" w:hAnsi="Times New Roman" w:cs="Times New Roman"/>
          <w:sz w:val="24"/>
          <w:szCs w:val="24"/>
        </w:rPr>
        <w:t>“Horizonte metodológico”</w:t>
      </w:r>
      <w:r>
        <w:rPr>
          <w:rFonts w:ascii="Times New Roman" w:hAnsi="Times New Roman" w:cs="Times New Roman"/>
          <w:sz w:val="24"/>
          <w:szCs w:val="24"/>
        </w:rPr>
        <w:t>; C</w:t>
      </w:r>
      <w:r w:rsidR="0079050F">
        <w:rPr>
          <w:rFonts w:ascii="Times New Roman" w:hAnsi="Times New Roman" w:cs="Times New Roman"/>
          <w:sz w:val="24"/>
          <w:szCs w:val="24"/>
        </w:rPr>
        <w:t>ap</w:t>
      </w:r>
      <w:r>
        <w:rPr>
          <w:rFonts w:ascii="Times New Roman" w:hAnsi="Times New Roman" w:cs="Times New Roman"/>
          <w:sz w:val="24"/>
          <w:szCs w:val="24"/>
        </w:rPr>
        <w:t xml:space="preserve">ítulo </w:t>
      </w:r>
      <w:r w:rsidR="0079050F">
        <w:rPr>
          <w:rFonts w:ascii="Times New Roman" w:hAnsi="Times New Roman" w:cs="Times New Roman"/>
          <w:sz w:val="24"/>
          <w:szCs w:val="24"/>
        </w:rPr>
        <w:t xml:space="preserve">V </w:t>
      </w:r>
      <w:r>
        <w:rPr>
          <w:rFonts w:ascii="Times New Roman" w:hAnsi="Times New Roman" w:cs="Times New Roman"/>
          <w:sz w:val="24"/>
          <w:szCs w:val="24"/>
        </w:rPr>
        <w:t xml:space="preserve">“Fundamentos teóricos de la </w:t>
      </w:r>
      <w:r w:rsidRPr="00BC550C">
        <w:rPr>
          <w:rFonts w:ascii="Times New Roman" w:hAnsi="Times New Roman" w:cs="Times New Roman"/>
          <w:i/>
          <w:sz w:val="24"/>
          <w:szCs w:val="24"/>
        </w:rPr>
        <w:t>Ética de la Autenticidad</w:t>
      </w:r>
      <w:r>
        <w:rPr>
          <w:rFonts w:ascii="Times New Roman" w:hAnsi="Times New Roman" w:cs="Times New Roman"/>
          <w:sz w:val="24"/>
          <w:szCs w:val="24"/>
        </w:rPr>
        <w:t xml:space="preserve"> de Charles Taylor como un ideal válido para el ejercicio de la contaduría pública</w:t>
      </w:r>
      <w:r w:rsidR="00A81D7D">
        <w:rPr>
          <w:rFonts w:ascii="Times New Roman" w:hAnsi="Times New Roman" w:cs="Times New Roman"/>
          <w:sz w:val="24"/>
          <w:szCs w:val="24"/>
        </w:rPr>
        <w:t>”</w:t>
      </w:r>
      <w:r>
        <w:rPr>
          <w:rFonts w:ascii="Times New Roman" w:hAnsi="Times New Roman" w:cs="Times New Roman"/>
          <w:sz w:val="24"/>
          <w:szCs w:val="24"/>
        </w:rPr>
        <w:t>; Capítulo VI “El horizonte de sentido del Contador Público en su práctica profesional</w:t>
      </w:r>
      <w:r w:rsidR="00A81D7D">
        <w:rPr>
          <w:rFonts w:ascii="Times New Roman" w:hAnsi="Times New Roman" w:cs="Times New Roman"/>
          <w:sz w:val="24"/>
          <w:szCs w:val="24"/>
        </w:rPr>
        <w:t>”</w:t>
      </w:r>
      <w:r>
        <w:rPr>
          <w:rFonts w:ascii="Times New Roman" w:hAnsi="Times New Roman" w:cs="Times New Roman"/>
          <w:sz w:val="24"/>
          <w:szCs w:val="24"/>
        </w:rPr>
        <w:t>; Capítulo VII “Ética de la autenticidad para los contadores públicos”</w:t>
      </w:r>
      <w:r w:rsidR="00407F9E">
        <w:rPr>
          <w:rFonts w:ascii="Times New Roman" w:hAnsi="Times New Roman" w:cs="Times New Roman"/>
          <w:sz w:val="24"/>
          <w:szCs w:val="24"/>
        </w:rPr>
        <w:t>.</w:t>
      </w:r>
    </w:p>
    <w:p w:rsidR="00E123BA" w:rsidRDefault="008B7931"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el </w:t>
      </w:r>
      <w:r w:rsidR="00253D31">
        <w:rPr>
          <w:rFonts w:ascii="Times New Roman" w:hAnsi="Times New Roman" w:cs="Times New Roman"/>
          <w:sz w:val="24"/>
          <w:szCs w:val="24"/>
        </w:rPr>
        <w:t>primero, “Los</w:t>
      </w:r>
      <w:r>
        <w:rPr>
          <w:rFonts w:ascii="Times New Roman" w:hAnsi="Times New Roman" w:cs="Times New Roman"/>
          <w:sz w:val="24"/>
          <w:szCs w:val="24"/>
        </w:rPr>
        <w:t xml:space="preserve"> malestares de la modernidad cuando los códigos de conducta de los Contadores Públicos no son suficientes”</w:t>
      </w:r>
      <w:r w:rsidR="00253D31">
        <w:rPr>
          <w:rFonts w:ascii="Times New Roman" w:hAnsi="Times New Roman" w:cs="Times New Roman"/>
          <w:sz w:val="24"/>
          <w:szCs w:val="24"/>
        </w:rPr>
        <w:t>,</w:t>
      </w:r>
      <w:r>
        <w:rPr>
          <w:rFonts w:ascii="Times New Roman" w:hAnsi="Times New Roman" w:cs="Times New Roman"/>
          <w:sz w:val="24"/>
          <w:szCs w:val="24"/>
        </w:rPr>
        <w:t xml:space="preserve"> se expone la condición de homogenización de la humanidad que l</w:t>
      </w:r>
      <w:r w:rsidR="00253D31">
        <w:rPr>
          <w:rFonts w:ascii="Times New Roman" w:hAnsi="Times New Roman" w:cs="Times New Roman"/>
          <w:sz w:val="24"/>
          <w:szCs w:val="24"/>
        </w:rPr>
        <w:t>a modernidad apropia mediante los derechos y las normas, en</w:t>
      </w:r>
      <w:r>
        <w:rPr>
          <w:rFonts w:ascii="Times New Roman" w:hAnsi="Times New Roman" w:cs="Times New Roman"/>
          <w:sz w:val="24"/>
          <w:szCs w:val="24"/>
        </w:rPr>
        <w:t xml:space="preserve"> la </w:t>
      </w:r>
      <w:r w:rsidR="00253D31">
        <w:rPr>
          <w:rFonts w:ascii="Times New Roman" w:hAnsi="Times New Roman" w:cs="Times New Roman"/>
          <w:sz w:val="24"/>
          <w:szCs w:val="24"/>
        </w:rPr>
        <w:t>que</w:t>
      </w:r>
      <w:r w:rsidR="0059400A">
        <w:rPr>
          <w:rFonts w:ascii="Times New Roman" w:hAnsi="Times New Roman" w:cs="Times New Roman"/>
          <w:sz w:val="24"/>
          <w:szCs w:val="24"/>
        </w:rPr>
        <w:t xml:space="preserve"> la nueva dimensión política</w:t>
      </w:r>
      <w:r>
        <w:rPr>
          <w:rFonts w:ascii="Times New Roman" w:hAnsi="Times New Roman" w:cs="Times New Roman"/>
          <w:sz w:val="24"/>
          <w:szCs w:val="24"/>
        </w:rPr>
        <w:t xml:space="preserve"> desvanece la tradición y la herencia en valores que se transmitían de generación en generación. Las actividades de los seres humanos entran a ser reguladas y se teje </w:t>
      </w:r>
      <w:r w:rsidR="00CA4415">
        <w:rPr>
          <w:rFonts w:ascii="Times New Roman" w:hAnsi="Times New Roman" w:cs="Times New Roman"/>
          <w:sz w:val="24"/>
          <w:szCs w:val="24"/>
        </w:rPr>
        <w:t>una dimensión en torno a lo legal</w:t>
      </w:r>
      <w:r w:rsidR="0059400A">
        <w:rPr>
          <w:rFonts w:ascii="Times New Roman" w:hAnsi="Times New Roman" w:cs="Times New Roman"/>
          <w:sz w:val="24"/>
          <w:szCs w:val="24"/>
        </w:rPr>
        <w:t>, en la que</w:t>
      </w:r>
      <w:r w:rsidR="00CA4415">
        <w:rPr>
          <w:rFonts w:ascii="Times New Roman" w:hAnsi="Times New Roman" w:cs="Times New Roman"/>
          <w:sz w:val="24"/>
          <w:szCs w:val="24"/>
        </w:rPr>
        <w:t xml:space="preserve"> la ética</w:t>
      </w:r>
      <w:r w:rsidR="0059400A">
        <w:rPr>
          <w:rFonts w:ascii="Times New Roman" w:hAnsi="Times New Roman" w:cs="Times New Roman"/>
          <w:sz w:val="24"/>
          <w:szCs w:val="24"/>
        </w:rPr>
        <w:t xml:space="preserve"> entra a ser</w:t>
      </w:r>
      <w:r w:rsidR="00857B91">
        <w:rPr>
          <w:rFonts w:ascii="Times New Roman" w:hAnsi="Times New Roman" w:cs="Times New Roman"/>
          <w:sz w:val="24"/>
          <w:szCs w:val="24"/>
        </w:rPr>
        <w:t xml:space="preserve"> concebida</w:t>
      </w:r>
      <w:r w:rsidR="0059400A">
        <w:rPr>
          <w:rFonts w:ascii="Times New Roman" w:hAnsi="Times New Roman" w:cs="Times New Roman"/>
          <w:sz w:val="24"/>
          <w:szCs w:val="24"/>
        </w:rPr>
        <w:t xml:space="preserve"> por</w:t>
      </w:r>
      <w:r w:rsidR="00CA4415">
        <w:rPr>
          <w:rFonts w:ascii="Times New Roman" w:hAnsi="Times New Roman" w:cs="Times New Roman"/>
          <w:sz w:val="24"/>
          <w:szCs w:val="24"/>
        </w:rPr>
        <w:t xml:space="preserve"> normas de comportamiento que definen si las actuaciones de los individuos son o no aceptadas socialmente. </w:t>
      </w:r>
    </w:p>
    <w:p w:rsidR="00CA4415" w:rsidRDefault="00CA4415"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este contexto de normatividad no escapa la profesión del contable</w:t>
      </w:r>
      <w:r w:rsidR="00821097">
        <w:rPr>
          <w:rFonts w:ascii="Times New Roman" w:hAnsi="Times New Roman" w:cs="Times New Roman"/>
          <w:sz w:val="24"/>
          <w:szCs w:val="24"/>
        </w:rPr>
        <w:t>; que sucumbe ante una dirección</w:t>
      </w:r>
      <w:r>
        <w:rPr>
          <w:rFonts w:ascii="Times New Roman" w:hAnsi="Times New Roman" w:cs="Times New Roman"/>
          <w:sz w:val="24"/>
          <w:szCs w:val="24"/>
        </w:rPr>
        <w:t xml:space="preserve"> altamente normada y con altas exigencias frente al ejercicio </w:t>
      </w:r>
      <w:r>
        <w:rPr>
          <w:rFonts w:ascii="Times New Roman" w:hAnsi="Times New Roman" w:cs="Times New Roman"/>
          <w:sz w:val="24"/>
          <w:szCs w:val="24"/>
        </w:rPr>
        <w:lastRenderedPageBreak/>
        <w:t>profesional en el entendido que la contabil</w:t>
      </w:r>
      <w:r w:rsidR="00FD20E6">
        <w:rPr>
          <w:rFonts w:ascii="Times New Roman" w:hAnsi="Times New Roman" w:cs="Times New Roman"/>
          <w:sz w:val="24"/>
          <w:szCs w:val="24"/>
        </w:rPr>
        <w:t>idad como disciplina social está</w:t>
      </w:r>
      <w:r>
        <w:rPr>
          <w:rFonts w:ascii="Times New Roman" w:hAnsi="Times New Roman" w:cs="Times New Roman"/>
          <w:sz w:val="24"/>
          <w:szCs w:val="24"/>
        </w:rPr>
        <w:t xml:space="preserve"> mediada por el interés público; así se establece un primer malestar en la labor del contable, que puede asimilarse a un individualismo donde el profesional cumple con la norma y pareciera ser que es suficiente.</w:t>
      </w:r>
    </w:p>
    <w:p w:rsidR="00CA4415" w:rsidRDefault="00CA4415"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 segundo malestar “la primacía de la razón instrumental”; </w:t>
      </w:r>
      <w:r w:rsidR="005B0797">
        <w:rPr>
          <w:rFonts w:ascii="Times New Roman" w:hAnsi="Times New Roman" w:cs="Times New Roman"/>
          <w:sz w:val="24"/>
          <w:szCs w:val="24"/>
        </w:rPr>
        <w:t>que se traduce en el cálculo de operaciones, la tecnología y la producción de información</w:t>
      </w:r>
      <w:r w:rsidR="00821097">
        <w:rPr>
          <w:rFonts w:ascii="Times New Roman" w:hAnsi="Times New Roman" w:cs="Times New Roman"/>
          <w:sz w:val="24"/>
          <w:szCs w:val="24"/>
        </w:rPr>
        <w:t>;</w:t>
      </w:r>
      <w:r w:rsidR="005B0797">
        <w:rPr>
          <w:rFonts w:ascii="Times New Roman" w:hAnsi="Times New Roman" w:cs="Times New Roman"/>
          <w:sz w:val="24"/>
          <w:szCs w:val="24"/>
        </w:rPr>
        <w:t xml:space="preserve"> como leyendo la cot</w:t>
      </w:r>
      <w:r w:rsidR="00821097">
        <w:rPr>
          <w:rFonts w:ascii="Times New Roman" w:hAnsi="Times New Roman" w:cs="Times New Roman"/>
          <w:sz w:val="24"/>
          <w:szCs w:val="24"/>
        </w:rPr>
        <w:t>idianidad del profesional,</w:t>
      </w:r>
      <w:r w:rsidR="00505F50">
        <w:rPr>
          <w:rFonts w:ascii="Times New Roman" w:hAnsi="Times New Roman" w:cs="Times New Roman"/>
          <w:sz w:val="24"/>
          <w:szCs w:val="24"/>
        </w:rPr>
        <w:t xml:space="preserve"> en la que</w:t>
      </w:r>
      <w:r w:rsidR="005B0797">
        <w:rPr>
          <w:rFonts w:ascii="Times New Roman" w:hAnsi="Times New Roman" w:cs="Times New Roman"/>
          <w:sz w:val="24"/>
          <w:szCs w:val="24"/>
        </w:rPr>
        <w:t xml:space="preserve"> el contable en el afán de resolver las necesidades de su labor olvida con cierta regularidad su condición de humanidad.</w:t>
      </w:r>
    </w:p>
    <w:p w:rsidR="005B0797" w:rsidRDefault="005B0797"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Y las instituciones y estructuras de la sociedad tecnológico-instrumental, como tercer malestar encuentran en </w:t>
      </w:r>
      <w:r w:rsidR="00B24612">
        <w:rPr>
          <w:rFonts w:ascii="Times New Roman" w:hAnsi="Times New Roman" w:cs="Times New Roman"/>
          <w:sz w:val="24"/>
          <w:szCs w:val="24"/>
        </w:rPr>
        <w:t>las labores de la contabilidad un sujeto profesional que se ha alejado de su estofa moral, pues la sociedad se estructura en razón de unas lógicas empresariales y de mercado que con facilidad llevan a perder la libertad.</w:t>
      </w:r>
    </w:p>
    <w:p w:rsidR="00B24612" w:rsidRDefault="00B24612"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Estos malestares de la modernidad, llevan a Taylor (1994) a conducir una propuesta de la</w:t>
      </w:r>
      <w:r w:rsidR="00505F50">
        <w:rPr>
          <w:rFonts w:ascii="Times New Roman" w:hAnsi="Times New Roman" w:cs="Times New Roman"/>
          <w:sz w:val="24"/>
          <w:szCs w:val="24"/>
        </w:rPr>
        <w:t xml:space="preserve"> ética de la autenticidad, en la que</w:t>
      </w:r>
      <w:r>
        <w:rPr>
          <w:rFonts w:ascii="Times New Roman" w:hAnsi="Times New Roman" w:cs="Times New Roman"/>
          <w:sz w:val="24"/>
          <w:szCs w:val="24"/>
        </w:rPr>
        <w:t xml:space="preserve"> el ser humano se piense </w:t>
      </w:r>
      <w:r w:rsidR="00505F50">
        <w:rPr>
          <w:rFonts w:ascii="Times New Roman" w:hAnsi="Times New Roman" w:cs="Times New Roman"/>
          <w:sz w:val="24"/>
          <w:szCs w:val="24"/>
        </w:rPr>
        <w:t>como agente humano, y sea posible recuperar</w:t>
      </w:r>
      <w:r>
        <w:rPr>
          <w:rFonts w:ascii="Times New Roman" w:hAnsi="Times New Roman" w:cs="Times New Roman"/>
          <w:sz w:val="24"/>
          <w:szCs w:val="24"/>
        </w:rPr>
        <w:t xml:space="preserve"> el concepto del “bien”, articulado a unos horizontes de valor que le permitan virar su vida a bienes internos, en el entendido que la construcción de una vida que merece ser vivida no solo está supeditada a los bienes de consumo o bienes externos. </w:t>
      </w:r>
    </w:p>
    <w:p w:rsidR="00B24612" w:rsidRDefault="00B24612"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segundo capítulo</w:t>
      </w:r>
      <w:r w:rsidR="00505F50">
        <w:rPr>
          <w:rFonts w:ascii="Times New Roman" w:hAnsi="Times New Roman" w:cs="Times New Roman"/>
          <w:sz w:val="24"/>
          <w:szCs w:val="24"/>
        </w:rPr>
        <w:t>,</w:t>
      </w:r>
      <w:r>
        <w:rPr>
          <w:rFonts w:ascii="Times New Roman" w:hAnsi="Times New Roman" w:cs="Times New Roman"/>
          <w:sz w:val="24"/>
          <w:szCs w:val="24"/>
        </w:rPr>
        <w:t xml:space="preserve"> “Aprendiendo con y de los otros investigadores”, recoge experiencias de investigación relativas a </w:t>
      </w:r>
      <w:r w:rsidR="00C358E3">
        <w:rPr>
          <w:rFonts w:ascii="Times New Roman" w:hAnsi="Times New Roman" w:cs="Times New Roman"/>
          <w:sz w:val="24"/>
          <w:szCs w:val="24"/>
        </w:rPr>
        <w:t>situaciones propias del ejercicio profesional en cuant</w:t>
      </w:r>
      <w:r w:rsidR="00505F50">
        <w:rPr>
          <w:rFonts w:ascii="Times New Roman" w:hAnsi="Times New Roman" w:cs="Times New Roman"/>
          <w:sz w:val="24"/>
          <w:szCs w:val="24"/>
        </w:rPr>
        <w:t>o a escándalos financieros en las que</w:t>
      </w:r>
      <w:r w:rsidR="00C358E3">
        <w:rPr>
          <w:rFonts w:ascii="Times New Roman" w:hAnsi="Times New Roman" w:cs="Times New Roman"/>
          <w:sz w:val="24"/>
          <w:szCs w:val="24"/>
        </w:rPr>
        <w:t xml:space="preserve"> el contable ha sucumbido a desdoblarse en su condición profesional, en el </w:t>
      </w:r>
      <w:r w:rsidR="00505F50">
        <w:rPr>
          <w:rFonts w:ascii="Times New Roman" w:hAnsi="Times New Roman" w:cs="Times New Roman"/>
          <w:sz w:val="24"/>
          <w:szCs w:val="24"/>
        </w:rPr>
        <w:t>entendido que ha sido cómplice</w:t>
      </w:r>
      <w:r w:rsidR="00C358E3">
        <w:rPr>
          <w:rFonts w:ascii="Times New Roman" w:hAnsi="Times New Roman" w:cs="Times New Roman"/>
          <w:sz w:val="24"/>
          <w:szCs w:val="24"/>
        </w:rPr>
        <w:t>. También se tienen aportes de autores que han trabajado la ética como deber a la luz del intuicionismo ético y la ética de la autenticidad como una propuesta válida en la posmodernidad. El reconocimiento de Taylor le ha merecido que sean los investigadores quienes den cuenta de la propuesta de la ética</w:t>
      </w:r>
      <w:r w:rsidR="00402FA3">
        <w:rPr>
          <w:rFonts w:ascii="Times New Roman" w:hAnsi="Times New Roman" w:cs="Times New Roman"/>
          <w:sz w:val="24"/>
          <w:szCs w:val="24"/>
        </w:rPr>
        <w:t xml:space="preserve"> de la autenticidad; pues la investigación “Charles Taylor y la identidad moderna” acentúa las</w:t>
      </w:r>
      <w:r w:rsidR="00505F50">
        <w:rPr>
          <w:rFonts w:ascii="Times New Roman" w:hAnsi="Times New Roman" w:cs="Times New Roman"/>
          <w:sz w:val="24"/>
          <w:szCs w:val="24"/>
        </w:rPr>
        <w:t xml:space="preserve"> bases del mencionado autor</w:t>
      </w:r>
      <w:r w:rsidR="00402FA3">
        <w:rPr>
          <w:rFonts w:ascii="Times New Roman" w:hAnsi="Times New Roman" w:cs="Times New Roman"/>
          <w:sz w:val="24"/>
          <w:szCs w:val="24"/>
        </w:rPr>
        <w:t>.</w:t>
      </w:r>
      <w:r w:rsidR="00C358E3">
        <w:rPr>
          <w:rFonts w:ascii="Times New Roman" w:hAnsi="Times New Roman" w:cs="Times New Roman"/>
          <w:sz w:val="24"/>
          <w:szCs w:val="24"/>
        </w:rPr>
        <w:t xml:space="preserve">  </w:t>
      </w:r>
    </w:p>
    <w:p w:rsidR="00402FA3" w:rsidRDefault="00402FA3"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tercer capítulo</w:t>
      </w:r>
      <w:r w:rsidR="00505F50">
        <w:rPr>
          <w:rFonts w:ascii="Times New Roman" w:hAnsi="Times New Roman" w:cs="Times New Roman"/>
          <w:sz w:val="24"/>
          <w:szCs w:val="24"/>
        </w:rPr>
        <w:t>,</w:t>
      </w:r>
      <w:r w:rsidR="00835738">
        <w:rPr>
          <w:rFonts w:ascii="Times New Roman" w:hAnsi="Times New Roman" w:cs="Times New Roman"/>
          <w:sz w:val="24"/>
          <w:szCs w:val="24"/>
        </w:rPr>
        <w:t xml:space="preserve"> </w:t>
      </w:r>
      <w:r>
        <w:rPr>
          <w:rFonts w:ascii="Times New Roman" w:hAnsi="Times New Roman" w:cs="Times New Roman"/>
          <w:sz w:val="24"/>
          <w:szCs w:val="24"/>
        </w:rPr>
        <w:t>“El bien desde la perspectiva filosófica”, permite tener una aproximación a conceptos como: ética, el bien, felicidad, identidad, interioridad, vida corriente y la naturaleza humana como fuente moral interior</w:t>
      </w:r>
      <w:r w:rsidR="00835738">
        <w:rPr>
          <w:rFonts w:ascii="Times New Roman" w:hAnsi="Times New Roman" w:cs="Times New Roman"/>
          <w:sz w:val="24"/>
          <w:szCs w:val="24"/>
        </w:rPr>
        <w:t>; desde estos, se</w:t>
      </w:r>
      <w:r w:rsidR="00821097">
        <w:rPr>
          <w:rFonts w:ascii="Times New Roman" w:hAnsi="Times New Roman" w:cs="Times New Roman"/>
          <w:sz w:val="24"/>
          <w:szCs w:val="24"/>
        </w:rPr>
        <w:t xml:space="preserve"> vislumbra </w:t>
      </w:r>
      <w:r w:rsidR="00BB5B07">
        <w:rPr>
          <w:rFonts w:ascii="Times New Roman" w:hAnsi="Times New Roman" w:cs="Times New Roman"/>
          <w:sz w:val="24"/>
          <w:szCs w:val="24"/>
        </w:rPr>
        <w:t>la inclusión de las bases o elementos constitutivos de la ética de la autenticidad</w:t>
      </w:r>
      <w:r w:rsidR="00835738">
        <w:rPr>
          <w:rFonts w:ascii="Times New Roman" w:hAnsi="Times New Roman" w:cs="Times New Roman"/>
          <w:sz w:val="24"/>
          <w:szCs w:val="24"/>
        </w:rPr>
        <w:t>. A</w:t>
      </w:r>
      <w:r w:rsidR="00EB019C">
        <w:rPr>
          <w:rFonts w:ascii="Times New Roman" w:hAnsi="Times New Roman" w:cs="Times New Roman"/>
          <w:sz w:val="24"/>
          <w:szCs w:val="24"/>
        </w:rPr>
        <w:t>spectos del bien a partir de</w:t>
      </w:r>
      <w:r w:rsidR="00BB5B07">
        <w:rPr>
          <w:rFonts w:ascii="Times New Roman" w:hAnsi="Times New Roman" w:cs="Times New Roman"/>
          <w:sz w:val="24"/>
          <w:szCs w:val="24"/>
        </w:rPr>
        <w:t xml:space="preserve"> diferentes perspectivas, los </w:t>
      </w:r>
      <w:proofErr w:type="spellStart"/>
      <w:r w:rsidR="00BB5B07">
        <w:rPr>
          <w:rFonts w:ascii="Times New Roman" w:hAnsi="Times New Roman" w:cs="Times New Roman"/>
          <w:sz w:val="24"/>
          <w:szCs w:val="24"/>
        </w:rPr>
        <w:t>hiperbienes</w:t>
      </w:r>
      <w:proofErr w:type="spellEnd"/>
      <w:r w:rsidR="00BB5B07">
        <w:rPr>
          <w:rFonts w:ascii="Times New Roman" w:hAnsi="Times New Roman" w:cs="Times New Roman"/>
          <w:sz w:val="24"/>
          <w:szCs w:val="24"/>
        </w:rPr>
        <w:t>, los horizontes de sentido y los horizontes de significado</w:t>
      </w:r>
      <w:r w:rsidR="0072775F">
        <w:rPr>
          <w:rFonts w:ascii="Times New Roman" w:hAnsi="Times New Roman" w:cs="Times New Roman"/>
          <w:sz w:val="24"/>
          <w:szCs w:val="24"/>
        </w:rPr>
        <w:t xml:space="preserve"> constituyen el entramado de la propuesta ética. </w:t>
      </w:r>
      <w:r w:rsidR="00EB019C">
        <w:rPr>
          <w:rFonts w:ascii="Times New Roman" w:hAnsi="Times New Roman" w:cs="Times New Roman"/>
          <w:sz w:val="24"/>
          <w:szCs w:val="24"/>
        </w:rPr>
        <w:t xml:space="preserve">También se </w:t>
      </w:r>
      <w:r w:rsidR="00EB019C">
        <w:rPr>
          <w:rFonts w:ascii="Times New Roman" w:hAnsi="Times New Roman" w:cs="Times New Roman"/>
          <w:sz w:val="24"/>
          <w:szCs w:val="24"/>
        </w:rPr>
        <w:lastRenderedPageBreak/>
        <w:t>muestra</w:t>
      </w:r>
      <w:r>
        <w:rPr>
          <w:rFonts w:ascii="Times New Roman" w:hAnsi="Times New Roman" w:cs="Times New Roman"/>
          <w:sz w:val="24"/>
          <w:szCs w:val="24"/>
        </w:rPr>
        <w:t xml:space="preserve"> un rastreo al concepto del bien como norma, por lo que hay una búsqueda de la concepción deontológica aplicada al profesional de la contaduría pública </w:t>
      </w:r>
      <w:r w:rsidR="00BB5B07">
        <w:rPr>
          <w:rFonts w:ascii="Times New Roman" w:hAnsi="Times New Roman" w:cs="Times New Roman"/>
          <w:sz w:val="24"/>
          <w:szCs w:val="24"/>
        </w:rPr>
        <w:t>en el M</w:t>
      </w:r>
      <w:r>
        <w:rPr>
          <w:rFonts w:ascii="Times New Roman" w:hAnsi="Times New Roman" w:cs="Times New Roman"/>
          <w:sz w:val="24"/>
          <w:szCs w:val="24"/>
        </w:rPr>
        <w:t xml:space="preserve">anual del </w:t>
      </w:r>
      <w:r w:rsidR="00BB5B07">
        <w:rPr>
          <w:rFonts w:ascii="Times New Roman" w:hAnsi="Times New Roman" w:cs="Times New Roman"/>
          <w:sz w:val="24"/>
          <w:szCs w:val="24"/>
        </w:rPr>
        <w:t>C</w:t>
      </w:r>
      <w:r>
        <w:rPr>
          <w:rFonts w:ascii="Times New Roman" w:hAnsi="Times New Roman" w:cs="Times New Roman"/>
          <w:sz w:val="24"/>
          <w:szCs w:val="24"/>
        </w:rPr>
        <w:t xml:space="preserve">ódigo </w:t>
      </w:r>
      <w:r w:rsidR="00BB5B07">
        <w:rPr>
          <w:rFonts w:ascii="Times New Roman" w:hAnsi="Times New Roman" w:cs="Times New Roman"/>
          <w:sz w:val="24"/>
          <w:szCs w:val="24"/>
        </w:rPr>
        <w:t>de Ética Para Profesionales de la Contabilidad (</w:t>
      </w:r>
      <w:r>
        <w:rPr>
          <w:rFonts w:ascii="Times New Roman" w:hAnsi="Times New Roman" w:cs="Times New Roman"/>
          <w:sz w:val="24"/>
          <w:szCs w:val="24"/>
        </w:rPr>
        <w:t>2014</w:t>
      </w:r>
      <w:r w:rsidR="00BB5B07">
        <w:rPr>
          <w:rFonts w:ascii="Times New Roman" w:hAnsi="Times New Roman" w:cs="Times New Roman"/>
          <w:sz w:val="24"/>
          <w:szCs w:val="24"/>
        </w:rPr>
        <w:t>)</w:t>
      </w:r>
      <w:r>
        <w:rPr>
          <w:rFonts w:ascii="Times New Roman" w:hAnsi="Times New Roman" w:cs="Times New Roman"/>
          <w:sz w:val="24"/>
          <w:szCs w:val="24"/>
        </w:rPr>
        <w:t xml:space="preserve"> </w:t>
      </w:r>
      <w:r w:rsidR="009E69CE">
        <w:rPr>
          <w:rFonts w:ascii="Times New Roman" w:hAnsi="Times New Roman" w:cs="Times New Roman"/>
          <w:sz w:val="24"/>
          <w:szCs w:val="24"/>
        </w:rPr>
        <w:t>que</w:t>
      </w:r>
      <w:r w:rsidR="00973DB2">
        <w:rPr>
          <w:rFonts w:ascii="Times New Roman" w:hAnsi="Times New Roman" w:cs="Times New Roman"/>
          <w:sz w:val="24"/>
          <w:szCs w:val="24"/>
        </w:rPr>
        <w:t xml:space="preserve"> </w:t>
      </w:r>
      <w:r w:rsidR="00BB5B07">
        <w:rPr>
          <w:rFonts w:ascii="Times New Roman" w:hAnsi="Times New Roman" w:cs="Times New Roman"/>
          <w:sz w:val="24"/>
          <w:szCs w:val="24"/>
        </w:rPr>
        <w:t>analiza la moral como norma.</w:t>
      </w:r>
    </w:p>
    <w:p w:rsidR="00A81D7D" w:rsidRDefault="00BB5B07"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cuarto capítulo</w:t>
      </w:r>
      <w:r w:rsidR="009E69CE">
        <w:rPr>
          <w:rFonts w:ascii="Times New Roman" w:hAnsi="Times New Roman" w:cs="Times New Roman"/>
          <w:sz w:val="24"/>
          <w:szCs w:val="24"/>
        </w:rPr>
        <w:t>,</w:t>
      </w:r>
      <w:r>
        <w:rPr>
          <w:rFonts w:ascii="Times New Roman" w:hAnsi="Times New Roman" w:cs="Times New Roman"/>
          <w:sz w:val="24"/>
          <w:szCs w:val="24"/>
        </w:rPr>
        <w:t xml:space="preserve"> “Horizonte metodológico”</w:t>
      </w:r>
      <w:r w:rsidR="00A81D7D">
        <w:rPr>
          <w:rFonts w:ascii="Times New Roman" w:hAnsi="Times New Roman" w:cs="Times New Roman"/>
          <w:sz w:val="24"/>
          <w:szCs w:val="24"/>
        </w:rPr>
        <w:t xml:space="preserve">, </w:t>
      </w:r>
      <w:r>
        <w:rPr>
          <w:rFonts w:ascii="Times New Roman" w:hAnsi="Times New Roman" w:cs="Times New Roman"/>
          <w:sz w:val="24"/>
          <w:szCs w:val="24"/>
        </w:rPr>
        <w:t>es el camino propuesto para el d</w:t>
      </w:r>
      <w:r w:rsidR="000978D5">
        <w:rPr>
          <w:rFonts w:ascii="Times New Roman" w:hAnsi="Times New Roman" w:cs="Times New Roman"/>
          <w:sz w:val="24"/>
          <w:szCs w:val="24"/>
        </w:rPr>
        <w:t>esarrollo de la propuesta; aquí</w:t>
      </w:r>
      <w:r>
        <w:rPr>
          <w:rFonts w:ascii="Times New Roman" w:hAnsi="Times New Roman" w:cs="Times New Roman"/>
          <w:sz w:val="24"/>
          <w:szCs w:val="24"/>
        </w:rPr>
        <w:t xml:space="preserve"> se privilegia la hermenéutica, se considera la postura epistemológica y ontológica de la investigación; y como método se prioriza </w:t>
      </w:r>
      <w:r w:rsidR="00A81D7D">
        <w:rPr>
          <w:rFonts w:ascii="Times New Roman" w:hAnsi="Times New Roman" w:cs="Times New Roman"/>
          <w:sz w:val="24"/>
          <w:szCs w:val="24"/>
        </w:rPr>
        <w:t xml:space="preserve">en esa búsqueda de horizontes de sentidos del contador la interacción entre sujeto compresor y objeto comprendido </w:t>
      </w:r>
      <w:r w:rsidR="0072775F">
        <w:rPr>
          <w:rFonts w:ascii="Times New Roman" w:hAnsi="Times New Roman" w:cs="Times New Roman"/>
          <w:sz w:val="24"/>
          <w:szCs w:val="24"/>
        </w:rPr>
        <w:t xml:space="preserve">en </w:t>
      </w:r>
      <w:r w:rsidR="00A81D7D">
        <w:rPr>
          <w:rFonts w:ascii="Times New Roman" w:hAnsi="Times New Roman" w:cs="Times New Roman"/>
          <w:sz w:val="24"/>
          <w:szCs w:val="24"/>
        </w:rPr>
        <w:t>el diálogo. Se caracteri</w:t>
      </w:r>
      <w:r w:rsidR="000978D5">
        <w:rPr>
          <w:rFonts w:ascii="Times New Roman" w:hAnsi="Times New Roman" w:cs="Times New Roman"/>
          <w:sz w:val="24"/>
          <w:szCs w:val="24"/>
        </w:rPr>
        <w:t>zan los participantes y por medio</w:t>
      </w:r>
      <w:r w:rsidR="00A81D7D">
        <w:rPr>
          <w:rFonts w:ascii="Times New Roman" w:hAnsi="Times New Roman" w:cs="Times New Roman"/>
          <w:sz w:val="24"/>
          <w:szCs w:val="24"/>
        </w:rPr>
        <w:t xml:space="preserve"> de disparadores en la conversación</w:t>
      </w:r>
      <w:r w:rsidR="000978D5">
        <w:rPr>
          <w:rFonts w:ascii="Times New Roman" w:hAnsi="Times New Roman" w:cs="Times New Roman"/>
          <w:sz w:val="24"/>
          <w:szCs w:val="24"/>
        </w:rPr>
        <w:t>,</w:t>
      </w:r>
      <w:r w:rsidR="00A81D7D">
        <w:rPr>
          <w:rFonts w:ascii="Times New Roman" w:hAnsi="Times New Roman" w:cs="Times New Roman"/>
          <w:sz w:val="24"/>
          <w:szCs w:val="24"/>
        </w:rPr>
        <w:t xml:space="preserve"> se recogen las experiencias de profesionales contadores y us</w:t>
      </w:r>
      <w:r w:rsidR="0072775F">
        <w:rPr>
          <w:rFonts w:ascii="Times New Roman" w:hAnsi="Times New Roman" w:cs="Times New Roman"/>
          <w:sz w:val="24"/>
          <w:szCs w:val="24"/>
        </w:rPr>
        <w:t>uarios de la p</w:t>
      </w:r>
      <w:r w:rsidR="000978D5">
        <w:rPr>
          <w:rFonts w:ascii="Times New Roman" w:hAnsi="Times New Roman" w:cs="Times New Roman"/>
          <w:sz w:val="24"/>
          <w:szCs w:val="24"/>
        </w:rPr>
        <w:t>rofesión contable en relación con el</w:t>
      </w:r>
      <w:r w:rsidR="0072775F">
        <w:rPr>
          <w:rFonts w:ascii="Times New Roman" w:hAnsi="Times New Roman" w:cs="Times New Roman"/>
          <w:sz w:val="24"/>
          <w:szCs w:val="24"/>
        </w:rPr>
        <w:t xml:space="preserve"> ejercicio profesional, sus aciertos y desaciertos.</w:t>
      </w:r>
    </w:p>
    <w:p w:rsidR="00181AA6" w:rsidRDefault="00A81D7D"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72775F">
        <w:rPr>
          <w:rFonts w:ascii="Times New Roman" w:hAnsi="Times New Roman" w:cs="Times New Roman"/>
          <w:sz w:val="24"/>
          <w:szCs w:val="24"/>
        </w:rPr>
        <w:t>n e</w:t>
      </w:r>
      <w:r>
        <w:rPr>
          <w:rFonts w:ascii="Times New Roman" w:hAnsi="Times New Roman" w:cs="Times New Roman"/>
          <w:sz w:val="24"/>
          <w:szCs w:val="24"/>
        </w:rPr>
        <w:t xml:space="preserve">l quinto capítulo “Fundamentos teóricos de la </w:t>
      </w:r>
      <w:r w:rsidRPr="00BC550C">
        <w:rPr>
          <w:rFonts w:ascii="Times New Roman" w:hAnsi="Times New Roman" w:cs="Times New Roman"/>
          <w:i/>
          <w:sz w:val="24"/>
          <w:szCs w:val="24"/>
        </w:rPr>
        <w:t>Ética de la Autenticidad</w:t>
      </w:r>
      <w:r>
        <w:rPr>
          <w:rFonts w:ascii="Times New Roman" w:hAnsi="Times New Roman" w:cs="Times New Roman"/>
          <w:sz w:val="24"/>
          <w:szCs w:val="24"/>
        </w:rPr>
        <w:t xml:space="preserve"> de Charles Taylor como un ideal válido para el ejer</w:t>
      </w:r>
      <w:r w:rsidR="009B2CFF">
        <w:rPr>
          <w:rFonts w:ascii="Times New Roman" w:hAnsi="Times New Roman" w:cs="Times New Roman"/>
          <w:sz w:val="24"/>
          <w:szCs w:val="24"/>
        </w:rPr>
        <w:t>cicio de la contaduría pública”,</w:t>
      </w:r>
      <w:r>
        <w:rPr>
          <w:rFonts w:ascii="Times New Roman" w:hAnsi="Times New Roman" w:cs="Times New Roman"/>
          <w:sz w:val="24"/>
          <w:szCs w:val="24"/>
        </w:rPr>
        <w:t xml:space="preserve"> se presentan los postulados que desde Taylor (1994) presupone</w:t>
      </w:r>
      <w:r w:rsidR="009B2CFF">
        <w:rPr>
          <w:rFonts w:ascii="Times New Roman" w:hAnsi="Times New Roman" w:cs="Times New Roman"/>
          <w:sz w:val="24"/>
          <w:szCs w:val="24"/>
        </w:rPr>
        <w:t>n</w:t>
      </w:r>
      <w:r>
        <w:rPr>
          <w:rFonts w:ascii="Times New Roman" w:hAnsi="Times New Roman" w:cs="Times New Roman"/>
          <w:sz w:val="24"/>
          <w:szCs w:val="24"/>
        </w:rPr>
        <w:t xml:space="preserve"> la vivencia de una </w:t>
      </w:r>
      <w:r w:rsidR="00181AA6">
        <w:rPr>
          <w:rFonts w:ascii="Times New Roman" w:hAnsi="Times New Roman" w:cs="Times New Roman"/>
          <w:sz w:val="24"/>
          <w:szCs w:val="24"/>
        </w:rPr>
        <w:t>ética</w:t>
      </w:r>
      <w:r>
        <w:rPr>
          <w:rFonts w:ascii="Times New Roman" w:hAnsi="Times New Roman" w:cs="Times New Roman"/>
          <w:sz w:val="24"/>
          <w:szCs w:val="24"/>
        </w:rPr>
        <w:t xml:space="preserve"> de la autenticidad, soportados en los siguientes cons</w:t>
      </w:r>
      <w:r w:rsidR="00181AA6">
        <w:rPr>
          <w:rFonts w:ascii="Times New Roman" w:hAnsi="Times New Roman" w:cs="Times New Roman"/>
          <w:sz w:val="24"/>
          <w:szCs w:val="24"/>
        </w:rPr>
        <w:t xml:space="preserve">iderandos: pensar en nosotros </w:t>
      </w:r>
      <w:r w:rsidR="0072775F">
        <w:rPr>
          <w:rFonts w:ascii="Times New Roman" w:hAnsi="Times New Roman" w:cs="Times New Roman"/>
          <w:sz w:val="24"/>
          <w:szCs w:val="24"/>
        </w:rPr>
        <w:t>mismos</w:t>
      </w:r>
      <w:r>
        <w:rPr>
          <w:rFonts w:ascii="Times New Roman" w:hAnsi="Times New Roman" w:cs="Times New Roman"/>
          <w:sz w:val="24"/>
          <w:szCs w:val="24"/>
        </w:rPr>
        <w:t xml:space="preserve"> como sujetos con una poderosa voz interi</w:t>
      </w:r>
      <w:r w:rsidR="00181AA6">
        <w:rPr>
          <w:rFonts w:ascii="Times New Roman" w:hAnsi="Times New Roman" w:cs="Times New Roman"/>
          <w:sz w:val="24"/>
          <w:szCs w:val="24"/>
        </w:rPr>
        <w:t>o</w:t>
      </w:r>
      <w:r>
        <w:rPr>
          <w:rFonts w:ascii="Times New Roman" w:hAnsi="Times New Roman" w:cs="Times New Roman"/>
          <w:sz w:val="24"/>
          <w:szCs w:val="24"/>
        </w:rPr>
        <w:t>r, ente</w:t>
      </w:r>
      <w:r w:rsidR="00181AA6">
        <w:rPr>
          <w:rFonts w:ascii="Times New Roman" w:hAnsi="Times New Roman" w:cs="Times New Roman"/>
          <w:sz w:val="24"/>
          <w:szCs w:val="24"/>
        </w:rPr>
        <w:t>nder la libertad auto</w:t>
      </w:r>
      <w:r w:rsidR="009B2CFF">
        <w:rPr>
          <w:rFonts w:ascii="Times New Roman" w:hAnsi="Times New Roman" w:cs="Times New Roman"/>
          <w:sz w:val="24"/>
          <w:szCs w:val="24"/>
        </w:rPr>
        <w:t>-</w:t>
      </w:r>
      <w:r w:rsidR="00181AA6">
        <w:rPr>
          <w:rFonts w:ascii="Times New Roman" w:hAnsi="Times New Roman" w:cs="Times New Roman"/>
          <w:sz w:val="24"/>
          <w:szCs w:val="24"/>
        </w:rPr>
        <w:t>determin</w:t>
      </w:r>
      <w:r w:rsidR="009B2CFF">
        <w:rPr>
          <w:rFonts w:ascii="Times New Roman" w:hAnsi="Times New Roman" w:cs="Times New Roman"/>
          <w:sz w:val="24"/>
          <w:szCs w:val="24"/>
        </w:rPr>
        <w:t>a</w:t>
      </w:r>
      <w:r w:rsidR="00181AA6">
        <w:rPr>
          <w:rFonts w:ascii="Times New Roman" w:hAnsi="Times New Roman" w:cs="Times New Roman"/>
          <w:sz w:val="24"/>
          <w:szCs w:val="24"/>
        </w:rPr>
        <w:t>da</w:t>
      </w:r>
      <w:r>
        <w:rPr>
          <w:rFonts w:ascii="Times New Roman" w:hAnsi="Times New Roman" w:cs="Times New Roman"/>
          <w:sz w:val="24"/>
          <w:szCs w:val="24"/>
        </w:rPr>
        <w:t>, ser fiel a nosot</w:t>
      </w:r>
      <w:r w:rsidR="00181AA6">
        <w:rPr>
          <w:rFonts w:ascii="Times New Roman" w:hAnsi="Times New Roman" w:cs="Times New Roman"/>
          <w:sz w:val="24"/>
          <w:szCs w:val="24"/>
        </w:rPr>
        <w:t>r</w:t>
      </w:r>
      <w:r>
        <w:rPr>
          <w:rFonts w:ascii="Times New Roman" w:hAnsi="Times New Roman" w:cs="Times New Roman"/>
          <w:sz w:val="24"/>
          <w:szCs w:val="24"/>
        </w:rPr>
        <w:t xml:space="preserve">os mismos, construir un horizonte de significados, razonar con el otro y sentido de reconocimiento y auto reconocimiento. </w:t>
      </w:r>
      <w:r w:rsidR="009B2CFF">
        <w:rPr>
          <w:rFonts w:ascii="Times New Roman" w:hAnsi="Times New Roman" w:cs="Times New Roman"/>
          <w:sz w:val="24"/>
          <w:szCs w:val="24"/>
        </w:rPr>
        <w:t xml:space="preserve">Estos postulados se valoran en las </w:t>
      </w:r>
      <w:r w:rsidR="00181AA6">
        <w:rPr>
          <w:rFonts w:ascii="Times New Roman" w:hAnsi="Times New Roman" w:cs="Times New Roman"/>
          <w:sz w:val="24"/>
          <w:szCs w:val="24"/>
        </w:rPr>
        <w:t>vo</w:t>
      </w:r>
      <w:r w:rsidR="0072775F">
        <w:rPr>
          <w:rFonts w:ascii="Times New Roman" w:hAnsi="Times New Roman" w:cs="Times New Roman"/>
          <w:sz w:val="24"/>
          <w:szCs w:val="24"/>
        </w:rPr>
        <w:t>ces de los participantes del diá</w:t>
      </w:r>
      <w:r w:rsidR="00181AA6">
        <w:rPr>
          <w:rFonts w:ascii="Times New Roman" w:hAnsi="Times New Roman" w:cs="Times New Roman"/>
          <w:sz w:val="24"/>
          <w:szCs w:val="24"/>
        </w:rPr>
        <w:t>logo que reconocen en el conta</w:t>
      </w:r>
      <w:r w:rsidR="009B2CFF">
        <w:rPr>
          <w:rFonts w:ascii="Times New Roman" w:hAnsi="Times New Roman" w:cs="Times New Roman"/>
          <w:sz w:val="24"/>
          <w:szCs w:val="24"/>
        </w:rPr>
        <w:t>ble esa condición humana.</w:t>
      </w:r>
    </w:p>
    <w:p w:rsidR="00181AA6" w:rsidRDefault="00181AA6"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sexto capítulo</w:t>
      </w:r>
      <w:r w:rsidR="009B2CFF">
        <w:rPr>
          <w:rFonts w:ascii="Times New Roman" w:hAnsi="Times New Roman" w:cs="Times New Roman"/>
          <w:sz w:val="24"/>
          <w:szCs w:val="24"/>
        </w:rPr>
        <w:t>,</w:t>
      </w:r>
      <w:r>
        <w:rPr>
          <w:rFonts w:ascii="Times New Roman" w:hAnsi="Times New Roman" w:cs="Times New Roman"/>
          <w:sz w:val="24"/>
          <w:szCs w:val="24"/>
        </w:rPr>
        <w:t xml:space="preserve"> “El horizonte de sentido del Contador Público en su práctica profesional”</w:t>
      </w:r>
      <w:r w:rsidR="009B2CFF">
        <w:rPr>
          <w:rFonts w:ascii="Times New Roman" w:hAnsi="Times New Roman" w:cs="Times New Roman"/>
          <w:sz w:val="24"/>
          <w:szCs w:val="24"/>
        </w:rPr>
        <w:t>,</w:t>
      </w:r>
      <w:r>
        <w:rPr>
          <w:rFonts w:ascii="Times New Roman" w:hAnsi="Times New Roman" w:cs="Times New Roman"/>
          <w:sz w:val="24"/>
          <w:szCs w:val="24"/>
        </w:rPr>
        <w:t xml:space="preserve"> busca en los diálogos con la comunidad contable el horizonte de sentido</w:t>
      </w:r>
      <w:r w:rsidR="0072775F">
        <w:rPr>
          <w:rFonts w:ascii="Times New Roman" w:hAnsi="Times New Roman" w:cs="Times New Roman"/>
          <w:sz w:val="24"/>
          <w:szCs w:val="24"/>
        </w:rPr>
        <w:t>,</w:t>
      </w:r>
      <w:r w:rsidR="009B2CFF">
        <w:rPr>
          <w:rFonts w:ascii="Times New Roman" w:hAnsi="Times New Roman" w:cs="Times New Roman"/>
          <w:sz w:val="24"/>
          <w:szCs w:val="24"/>
        </w:rPr>
        <w:t xml:space="preserve"> el cual está</w:t>
      </w:r>
      <w:r>
        <w:rPr>
          <w:rFonts w:ascii="Times New Roman" w:hAnsi="Times New Roman" w:cs="Times New Roman"/>
          <w:sz w:val="24"/>
          <w:szCs w:val="24"/>
        </w:rPr>
        <w:t xml:space="preserve"> enraizado en respuestas como: la libertad en la actuación del profesional; el reconocimiento de la existencia como persona, una condición invaluable de una existencia honesta y el respeto por la verdad como máxima expresión de la fe pública, baluarte de la profesión contable.</w:t>
      </w:r>
    </w:p>
    <w:p w:rsidR="00181AA6" w:rsidRDefault="00181AA6"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séptimo capítulo</w:t>
      </w:r>
      <w:r w:rsidR="009B2CFF">
        <w:rPr>
          <w:rFonts w:ascii="Times New Roman" w:hAnsi="Times New Roman" w:cs="Times New Roman"/>
          <w:sz w:val="24"/>
          <w:szCs w:val="24"/>
        </w:rPr>
        <w:t>,</w:t>
      </w:r>
      <w:r>
        <w:rPr>
          <w:rFonts w:ascii="Times New Roman" w:hAnsi="Times New Roman" w:cs="Times New Roman"/>
          <w:sz w:val="24"/>
          <w:szCs w:val="24"/>
        </w:rPr>
        <w:t xml:space="preserve"> “Ética de la autenticida</w:t>
      </w:r>
      <w:r w:rsidR="009B2CFF">
        <w:rPr>
          <w:rFonts w:ascii="Times New Roman" w:hAnsi="Times New Roman" w:cs="Times New Roman"/>
          <w:sz w:val="24"/>
          <w:szCs w:val="24"/>
        </w:rPr>
        <w:t>d para los contadores públicos”,</w:t>
      </w:r>
      <w:r>
        <w:rPr>
          <w:rFonts w:ascii="Times New Roman" w:hAnsi="Times New Roman" w:cs="Times New Roman"/>
          <w:sz w:val="24"/>
          <w:szCs w:val="24"/>
        </w:rPr>
        <w:t xml:space="preserve"> es e</w:t>
      </w:r>
      <w:r w:rsidR="009B2CFF">
        <w:rPr>
          <w:rFonts w:ascii="Times New Roman" w:hAnsi="Times New Roman" w:cs="Times New Roman"/>
          <w:sz w:val="24"/>
          <w:szCs w:val="24"/>
        </w:rPr>
        <w:t xml:space="preserve">l resultado </w:t>
      </w:r>
      <w:r>
        <w:rPr>
          <w:rFonts w:ascii="Times New Roman" w:hAnsi="Times New Roman" w:cs="Times New Roman"/>
          <w:sz w:val="24"/>
          <w:szCs w:val="24"/>
        </w:rPr>
        <w:t xml:space="preserve">que </w:t>
      </w:r>
      <w:r w:rsidR="009B2CFF">
        <w:rPr>
          <w:rFonts w:ascii="Times New Roman" w:hAnsi="Times New Roman" w:cs="Times New Roman"/>
          <w:sz w:val="24"/>
          <w:szCs w:val="24"/>
        </w:rPr>
        <w:t>le permite a la investigadora por medio</w:t>
      </w:r>
      <w:r>
        <w:rPr>
          <w:rFonts w:ascii="Times New Roman" w:hAnsi="Times New Roman" w:cs="Times New Roman"/>
          <w:sz w:val="24"/>
          <w:szCs w:val="24"/>
        </w:rPr>
        <w:t xml:space="preserve"> de los diálogos conducir </w:t>
      </w:r>
      <w:r w:rsidR="00833A59">
        <w:rPr>
          <w:rFonts w:ascii="Times New Roman" w:hAnsi="Times New Roman" w:cs="Times New Roman"/>
          <w:sz w:val="24"/>
          <w:szCs w:val="24"/>
        </w:rPr>
        <w:t xml:space="preserve">tres virtudes o </w:t>
      </w:r>
      <w:proofErr w:type="spellStart"/>
      <w:r w:rsidR="00833A59">
        <w:rPr>
          <w:rFonts w:ascii="Times New Roman" w:hAnsi="Times New Roman" w:cs="Times New Roman"/>
          <w:sz w:val="24"/>
          <w:szCs w:val="24"/>
        </w:rPr>
        <w:t>hiperbienes</w:t>
      </w:r>
      <w:proofErr w:type="spellEnd"/>
      <w:r w:rsidR="009B2CFF">
        <w:rPr>
          <w:rFonts w:ascii="Times New Roman" w:hAnsi="Times New Roman" w:cs="Times New Roman"/>
          <w:sz w:val="24"/>
          <w:szCs w:val="24"/>
        </w:rPr>
        <w:t>,</w:t>
      </w:r>
      <w:r w:rsidR="00833A59">
        <w:rPr>
          <w:rFonts w:ascii="Times New Roman" w:hAnsi="Times New Roman" w:cs="Times New Roman"/>
          <w:sz w:val="24"/>
          <w:szCs w:val="24"/>
        </w:rPr>
        <w:t xml:space="preserve"> a saber: el reconocimiento de la existencia humana, la existencia hon</w:t>
      </w:r>
      <w:r w:rsidR="009B2CFF">
        <w:rPr>
          <w:rFonts w:ascii="Times New Roman" w:hAnsi="Times New Roman" w:cs="Times New Roman"/>
          <w:sz w:val="24"/>
          <w:szCs w:val="24"/>
        </w:rPr>
        <w:t>esta y el respeto por la verdad;</w:t>
      </w:r>
      <w:r w:rsidR="00833A59">
        <w:rPr>
          <w:rFonts w:ascii="Times New Roman" w:hAnsi="Times New Roman" w:cs="Times New Roman"/>
          <w:sz w:val="24"/>
          <w:szCs w:val="24"/>
        </w:rPr>
        <w:t xml:space="preserve"> estos referentes se encuentran anidados en la consciencia reflexiva que le permitirá al contable reconocerse como ser perfectib</w:t>
      </w:r>
      <w:r w:rsidR="009B2CFF">
        <w:rPr>
          <w:rFonts w:ascii="Times New Roman" w:hAnsi="Times New Roman" w:cs="Times New Roman"/>
          <w:sz w:val="24"/>
          <w:szCs w:val="24"/>
        </w:rPr>
        <w:t>le en el que</w:t>
      </w:r>
      <w:r w:rsidR="00833A59">
        <w:rPr>
          <w:rFonts w:ascii="Times New Roman" w:hAnsi="Times New Roman" w:cs="Times New Roman"/>
          <w:sz w:val="24"/>
          <w:szCs w:val="24"/>
        </w:rPr>
        <w:t xml:space="preserve"> el ho</w:t>
      </w:r>
      <w:r w:rsidR="00DB5F6A">
        <w:rPr>
          <w:rFonts w:ascii="Times New Roman" w:hAnsi="Times New Roman" w:cs="Times New Roman"/>
          <w:sz w:val="24"/>
          <w:szCs w:val="24"/>
        </w:rPr>
        <w:t>rizonte de sentido será la guía</w:t>
      </w:r>
      <w:r w:rsidR="009B2CFF">
        <w:rPr>
          <w:rFonts w:ascii="Times New Roman" w:hAnsi="Times New Roman" w:cs="Times New Roman"/>
          <w:sz w:val="24"/>
          <w:szCs w:val="24"/>
        </w:rPr>
        <w:t xml:space="preserve"> y las valoraciones de su mundo</w:t>
      </w:r>
      <w:r w:rsidR="0072775F">
        <w:rPr>
          <w:rFonts w:ascii="Times New Roman" w:hAnsi="Times New Roman" w:cs="Times New Roman"/>
          <w:sz w:val="24"/>
          <w:szCs w:val="24"/>
        </w:rPr>
        <w:t xml:space="preserve"> </w:t>
      </w:r>
      <w:r w:rsidR="00833A59">
        <w:rPr>
          <w:rFonts w:ascii="Times New Roman" w:hAnsi="Times New Roman" w:cs="Times New Roman"/>
          <w:sz w:val="24"/>
          <w:szCs w:val="24"/>
        </w:rPr>
        <w:t xml:space="preserve">lo conducirán a </w:t>
      </w:r>
      <w:r w:rsidR="00833A59">
        <w:rPr>
          <w:rFonts w:ascii="Times New Roman" w:hAnsi="Times New Roman" w:cs="Times New Roman"/>
          <w:sz w:val="24"/>
          <w:szCs w:val="24"/>
        </w:rPr>
        <w:lastRenderedPageBreak/>
        <w:t>una vida con control y autonomía, es decir</w:t>
      </w:r>
      <w:r w:rsidR="009B2CFF">
        <w:rPr>
          <w:rFonts w:ascii="Times New Roman" w:hAnsi="Times New Roman" w:cs="Times New Roman"/>
          <w:sz w:val="24"/>
          <w:szCs w:val="24"/>
        </w:rPr>
        <w:t>, un camino direccionado</w:t>
      </w:r>
      <w:r w:rsidR="00833A59">
        <w:rPr>
          <w:rFonts w:ascii="Times New Roman" w:hAnsi="Times New Roman" w:cs="Times New Roman"/>
          <w:sz w:val="24"/>
          <w:szCs w:val="24"/>
        </w:rPr>
        <w:t xml:space="preserve"> que le permita en su profesión encontrar un proyecto de vida.</w:t>
      </w:r>
    </w:p>
    <w:p w:rsidR="005F7B65" w:rsidRDefault="0072775F"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6BA">
        <w:rPr>
          <w:rFonts w:ascii="Times New Roman" w:hAnsi="Times New Roman" w:cs="Times New Roman"/>
          <w:sz w:val="24"/>
          <w:szCs w:val="24"/>
        </w:rPr>
        <w:t xml:space="preserve">Una de las enseñanzas de la investigación es </w:t>
      </w:r>
      <w:r w:rsidR="005F7B65">
        <w:rPr>
          <w:rFonts w:ascii="Times New Roman" w:hAnsi="Times New Roman" w:cs="Times New Roman"/>
          <w:sz w:val="24"/>
          <w:szCs w:val="24"/>
        </w:rPr>
        <w:t>la reflexión en torno a</w:t>
      </w:r>
      <w:r w:rsidR="005F66BA">
        <w:rPr>
          <w:rFonts w:ascii="Times New Roman" w:hAnsi="Times New Roman" w:cs="Times New Roman"/>
          <w:sz w:val="24"/>
          <w:szCs w:val="24"/>
        </w:rPr>
        <w:t>l giro subjetivista de la modernidad</w:t>
      </w:r>
      <w:r w:rsidR="005F7B65">
        <w:rPr>
          <w:rFonts w:ascii="Times New Roman" w:hAnsi="Times New Roman" w:cs="Times New Roman"/>
          <w:sz w:val="24"/>
          <w:szCs w:val="24"/>
        </w:rPr>
        <w:t xml:space="preserve"> que ha conducido al profesional</w:t>
      </w:r>
      <w:r w:rsidR="005F66BA">
        <w:rPr>
          <w:rFonts w:ascii="Times New Roman" w:hAnsi="Times New Roman" w:cs="Times New Roman"/>
          <w:sz w:val="24"/>
          <w:szCs w:val="24"/>
        </w:rPr>
        <w:t xml:space="preserve"> al individualismo, el cam</w:t>
      </w:r>
      <w:r w:rsidR="005F7B65">
        <w:rPr>
          <w:rFonts w:ascii="Times New Roman" w:hAnsi="Times New Roman" w:cs="Times New Roman"/>
          <w:sz w:val="24"/>
          <w:szCs w:val="24"/>
        </w:rPr>
        <w:t>ino a un atomismo moral que se hace parte</w:t>
      </w:r>
      <w:r w:rsidR="005F66BA">
        <w:rPr>
          <w:rFonts w:ascii="Times New Roman" w:hAnsi="Times New Roman" w:cs="Times New Roman"/>
          <w:sz w:val="24"/>
          <w:szCs w:val="24"/>
        </w:rPr>
        <w:t xml:space="preserve"> de la cultura</w:t>
      </w:r>
      <w:r w:rsidR="005F7B65">
        <w:rPr>
          <w:rFonts w:ascii="Times New Roman" w:hAnsi="Times New Roman" w:cs="Times New Roman"/>
          <w:sz w:val="24"/>
          <w:szCs w:val="24"/>
        </w:rPr>
        <w:t>,</w:t>
      </w:r>
      <w:r w:rsidR="005F66BA">
        <w:rPr>
          <w:rFonts w:ascii="Times New Roman" w:hAnsi="Times New Roman" w:cs="Times New Roman"/>
          <w:sz w:val="24"/>
          <w:szCs w:val="24"/>
        </w:rPr>
        <w:t xml:space="preserve"> llevando al hombre a una autonomía pa</w:t>
      </w:r>
      <w:r w:rsidR="00466538">
        <w:rPr>
          <w:rFonts w:ascii="Times New Roman" w:hAnsi="Times New Roman" w:cs="Times New Roman"/>
          <w:sz w:val="24"/>
          <w:szCs w:val="24"/>
        </w:rPr>
        <w:t>rticular en la que</w:t>
      </w:r>
      <w:r w:rsidR="005F66BA">
        <w:rPr>
          <w:rFonts w:ascii="Times New Roman" w:hAnsi="Times New Roman" w:cs="Times New Roman"/>
          <w:sz w:val="24"/>
          <w:szCs w:val="24"/>
        </w:rPr>
        <w:t xml:space="preserve"> cada cual establece normas de comportamiento</w:t>
      </w:r>
      <w:r w:rsidR="005F7B65">
        <w:rPr>
          <w:rFonts w:ascii="Times New Roman" w:hAnsi="Times New Roman" w:cs="Times New Roman"/>
          <w:sz w:val="24"/>
          <w:szCs w:val="24"/>
        </w:rPr>
        <w:t>;</w:t>
      </w:r>
      <w:r w:rsidR="005F66BA">
        <w:rPr>
          <w:rFonts w:ascii="Times New Roman" w:hAnsi="Times New Roman" w:cs="Times New Roman"/>
          <w:sz w:val="24"/>
          <w:szCs w:val="24"/>
        </w:rPr>
        <w:t xml:space="preserve"> esta realidad ha permeado las acciones de las profesiones y tal como lo manifiestan los interlocutores del diálogo hay un afán de estudiar y se</w:t>
      </w:r>
      <w:r w:rsidR="00466538">
        <w:rPr>
          <w:rFonts w:ascii="Times New Roman" w:hAnsi="Times New Roman" w:cs="Times New Roman"/>
          <w:sz w:val="24"/>
          <w:szCs w:val="24"/>
        </w:rPr>
        <w:t>r contador, porque se presume que</w:t>
      </w:r>
      <w:r w:rsidR="005F66BA">
        <w:rPr>
          <w:rFonts w:ascii="Times New Roman" w:hAnsi="Times New Roman" w:cs="Times New Roman"/>
          <w:sz w:val="24"/>
          <w:szCs w:val="24"/>
        </w:rPr>
        <w:t xml:space="preserve"> es una forma de conseguir </w:t>
      </w:r>
      <w:r w:rsidR="00466538">
        <w:rPr>
          <w:rFonts w:ascii="Times New Roman" w:hAnsi="Times New Roman" w:cs="Times New Roman"/>
          <w:sz w:val="24"/>
          <w:szCs w:val="24"/>
        </w:rPr>
        <w:t>de forma rápida</w:t>
      </w:r>
      <w:r w:rsidR="005F66BA">
        <w:rPr>
          <w:rFonts w:ascii="Times New Roman" w:hAnsi="Times New Roman" w:cs="Times New Roman"/>
          <w:sz w:val="24"/>
          <w:szCs w:val="24"/>
        </w:rPr>
        <w:t xml:space="preserve"> dinero sacrificando en las acciones técnicas e instrumentales de la vida corriente las tradiciones de lo absoluto, lo trascendente, lo interior, lo espiritual; </w:t>
      </w:r>
      <w:r w:rsidR="005F7B65">
        <w:rPr>
          <w:rFonts w:ascii="Times New Roman" w:hAnsi="Times New Roman" w:cs="Times New Roman"/>
          <w:sz w:val="24"/>
          <w:szCs w:val="24"/>
        </w:rPr>
        <w:t>esa</w:t>
      </w:r>
      <w:r w:rsidR="005F66BA">
        <w:rPr>
          <w:rFonts w:ascii="Times New Roman" w:hAnsi="Times New Roman" w:cs="Times New Roman"/>
          <w:sz w:val="24"/>
          <w:szCs w:val="24"/>
        </w:rPr>
        <w:t xml:space="preserve"> conexión entre</w:t>
      </w:r>
      <w:r w:rsidR="00466538">
        <w:rPr>
          <w:rFonts w:ascii="Times New Roman" w:hAnsi="Times New Roman" w:cs="Times New Roman"/>
          <w:sz w:val="24"/>
          <w:szCs w:val="24"/>
        </w:rPr>
        <w:t xml:space="preserve"> la vida de trabajo y la vida</w:t>
      </w:r>
      <w:r w:rsidR="005F66BA">
        <w:rPr>
          <w:rFonts w:ascii="Times New Roman" w:hAnsi="Times New Roman" w:cs="Times New Roman"/>
          <w:sz w:val="24"/>
          <w:szCs w:val="24"/>
        </w:rPr>
        <w:t xml:space="preserve"> </w:t>
      </w:r>
      <w:r w:rsidR="005F7B65">
        <w:rPr>
          <w:rFonts w:ascii="Times New Roman" w:hAnsi="Times New Roman" w:cs="Times New Roman"/>
          <w:sz w:val="24"/>
          <w:szCs w:val="24"/>
        </w:rPr>
        <w:t>reflexiva</w:t>
      </w:r>
      <w:r w:rsidR="005F66BA">
        <w:rPr>
          <w:rFonts w:ascii="Times New Roman" w:hAnsi="Times New Roman" w:cs="Times New Roman"/>
          <w:sz w:val="24"/>
          <w:szCs w:val="24"/>
        </w:rPr>
        <w:t>; es decir</w:t>
      </w:r>
      <w:r w:rsidR="00466538">
        <w:rPr>
          <w:rFonts w:ascii="Times New Roman" w:hAnsi="Times New Roman" w:cs="Times New Roman"/>
          <w:sz w:val="24"/>
          <w:szCs w:val="24"/>
        </w:rPr>
        <w:t>,</w:t>
      </w:r>
      <w:r w:rsidR="005F66BA">
        <w:rPr>
          <w:rFonts w:ascii="Times New Roman" w:hAnsi="Times New Roman" w:cs="Times New Roman"/>
          <w:sz w:val="24"/>
          <w:szCs w:val="24"/>
        </w:rPr>
        <w:t xml:space="preserve"> los avatares de lo cotidiano nos han alejado de forma inconsciente de la condición de humanidad tan propia del hombre. </w:t>
      </w:r>
    </w:p>
    <w:p w:rsidR="0072775F" w:rsidRDefault="005F7B65" w:rsidP="006B4D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Con los avances de la tecnología se logran mejores formas de ejecutar las labores, con las normas se homogenizan procedimientos y técnicas, se regulan las conductas; pero pareciera que ni la tecnología, ni la norma, ni el consumo</w:t>
      </w:r>
      <w:r w:rsidR="003A0077">
        <w:rPr>
          <w:rFonts w:ascii="Times New Roman" w:hAnsi="Times New Roman" w:cs="Times New Roman"/>
          <w:sz w:val="24"/>
          <w:szCs w:val="24"/>
        </w:rPr>
        <w:t>,</w:t>
      </w:r>
      <w:r>
        <w:rPr>
          <w:rFonts w:ascii="Times New Roman" w:hAnsi="Times New Roman" w:cs="Times New Roman"/>
          <w:sz w:val="24"/>
          <w:szCs w:val="24"/>
        </w:rPr>
        <w:t xml:space="preserve"> resuelven las condiciones de moralidad y de libertad; pues cada vez se es más esclavo del trabajo, se someten las voluntades al servicio de los intereses particulares y el profesional se ve soslayado</w:t>
      </w:r>
      <w:r w:rsidR="003A0077">
        <w:rPr>
          <w:rFonts w:ascii="Times New Roman" w:hAnsi="Times New Roman" w:cs="Times New Roman"/>
          <w:sz w:val="24"/>
          <w:szCs w:val="24"/>
        </w:rPr>
        <w:t xml:space="preserve"> a una quimera que puede desdibujar su condición de humanidad y por tanto su proyecto personal como profesional y como ser humano.</w:t>
      </w:r>
      <w:r>
        <w:rPr>
          <w:rFonts w:ascii="Times New Roman" w:hAnsi="Times New Roman" w:cs="Times New Roman"/>
          <w:sz w:val="24"/>
          <w:szCs w:val="24"/>
        </w:rPr>
        <w:t xml:space="preserve"> </w:t>
      </w:r>
      <w:r w:rsidR="005F66BA">
        <w:rPr>
          <w:rFonts w:ascii="Times New Roman" w:hAnsi="Times New Roman" w:cs="Times New Roman"/>
          <w:sz w:val="24"/>
          <w:szCs w:val="24"/>
        </w:rPr>
        <w:t xml:space="preserve"> </w:t>
      </w:r>
    </w:p>
    <w:p w:rsidR="00D12389" w:rsidRPr="008978D9" w:rsidRDefault="003A0077" w:rsidP="005A1F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Considerar la idea del bien, entender que entre todas las opciones que se tienen para tomar una decisión de una acción, es posible elegir la mejor, la que mayor satisfacción de beneficio resulte para mí, pero simultáneamente para los otros y para lo o</w:t>
      </w:r>
      <w:r w:rsidR="00466538">
        <w:rPr>
          <w:rFonts w:ascii="Times New Roman" w:hAnsi="Times New Roman" w:cs="Times New Roman"/>
          <w:sz w:val="24"/>
          <w:szCs w:val="24"/>
        </w:rPr>
        <w:t>tro, orienta a</w:t>
      </w:r>
      <w:r>
        <w:rPr>
          <w:rFonts w:ascii="Times New Roman" w:hAnsi="Times New Roman" w:cs="Times New Roman"/>
          <w:sz w:val="24"/>
          <w:szCs w:val="24"/>
        </w:rPr>
        <w:t xml:space="preserve"> la vida plena, a un mundo de libertad y de complacencia por lo estético, por lo bello, por la plenitud de p</w:t>
      </w:r>
      <w:r w:rsidR="00466538">
        <w:rPr>
          <w:rFonts w:ascii="Times New Roman" w:hAnsi="Times New Roman" w:cs="Times New Roman"/>
          <w:sz w:val="24"/>
          <w:szCs w:val="24"/>
        </w:rPr>
        <w:t>ermitirme subsistir en mejores condiciones humanas</w:t>
      </w:r>
      <w:r w:rsidR="00DB5F6A">
        <w:rPr>
          <w:rFonts w:ascii="Times New Roman" w:hAnsi="Times New Roman" w:cs="Times New Roman"/>
          <w:sz w:val="24"/>
          <w:szCs w:val="24"/>
        </w:rPr>
        <w:t>;</w:t>
      </w:r>
      <w:bookmarkStart w:id="0" w:name="_GoBack"/>
      <w:bookmarkEnd w:id="0"/>
      <w:r w:rsidR="00511E2B">
        <w:rPr>
          <w:rFonts w:ascii="Times New Roman" w:hAnsi="Times New Roman" w:cs="Times New Roman"/>
          <w:sz w:val="24"/>
          <w:szCs w:val="24"/>
        </w:rPr>
        <w:t xml:space="preserve"> </w:t>
      </w:r>
      <w:r>
        <w:rPr>
          <w:rFonts w:ascii="Times New Roman" w:hAnsi="Times New Roman" w:cs="Times New Roman"/>
          <w:sz w:val="24"/>
          <w:szCs w:val="24"/>
        </w:rPr>
        <w:t xml:space="preserve">son indudablemente referentes </w:t>
      </w:r>
      <w:r w:rsidR="00466538">
        <w:rPr>
          <w:rFonts w:ascii="Times New Roman" w:hAnsi="Times New Roman" w:cs="Times New Roman"/>
          <w:sz w:val="24"/>
          <w:szCs w:val="24"/>
        </w:rPr>
        <w:t>para</w:t>
      </w:r>
      <w:r>
        <w:rPr>
          <w:rFonts w:ascii="Times New Roman" w:hAnsi="Times New Roman" w:cs="Times New Roman"/>
          <w:sz w:val="24"/>
          <w:szCs w:val="24"/>
        </w:rPr>
        <w:t xml:space="preserve"> </w:t>
      </w:r>
      <w:r w:rsidR="00466538">
        <w:rPr>
          <w:rFonts w:ascii="Times New Roman" w:hAnsi="Times New Roman" w:cs="Times New Roman"/>
          <w:sz w:val="24"/>
          <w:szCs w:val="24"/>
        </w:rPr>
        <w:t>las decisiones personales</w:t>
      </w:r>
      <w:r>
        <w:rPr>
          <w:rFonts w:ascii="Times New Roman" w:hAnsi="Times New Roman" w:cs="Times New Roman"/>
          <w:sz w:val="24"/>
          <w:szCs w:val="24"/>
        </w:rPr>
        <w:t>; es una invitación a volver cotidiano la condición de reconocer la existencia, una existencia soportada en la hone</w:t>
      </w:r>
      <w:r w:rsidR="00466538">
        <w:rPr>
          <w:rFonts w:ascii="Times New Roman" w:hAnsi="Times New Roman" w:cs="Times New Roman"/>
          <w:sz w:val="24"/>
          <w:szCs w:val="24"/>
        </w:rPr>
        <w:t>stidad y evidenciada en</w:t>
      </w:r>
      <w:r>
        <w:rPr>
          <w:rFonts w:ascii="Times New Roman" w:hAnsi="Times New Roman" w:cs="Times New Roman"/>
          <w:sz w:val="24"/>
          <w:szCs w:val="24"/>
        </w:rPr>
        <w:t xml:space="preserve"> un sumo </w:t>
      </w:r>
      <w:r w:rsidR="00511E2B">
        <w:rPr>
          <w:rFonts w:ascii="Times New Roman" w:hAnsi="Times New Roman" w:cs="Times New Roman"/>
          <w:sz w:val="24"/>
          <w:szCs w:val="24"/>
        </w:rPr>
        <w:t xml:space="preserve">bien que es el </w:t>
      </w:r>
      <w:r w:rsidR="00466538">
        <w:rPr>
          <w:rFonts w:ascii="Times New Roman" w:hAnsi="Times New Roman" w:cs="Times New Roman"/>
          <w:sz w:val="24"/>
          <w:szCs w:val="24"/>
        </w:rPr>
        <w:t>respeto por la verdad.</w:t>
      </w:r>
      <w:r w:rsidR="005A1FBD">
        <w:rPr>
          <w:rFonts w:ascii="Times New Roman" w:hAnsi="Times New Roman" w:cs="Times New Roman"/>
          <w:sz w:val="24"/>
          <w:szCs w:val="24"/>
        </w:rPr>
        <w:t xml:space="preserve"> </w:t>
      </w:r>
      <w:r w:rsidR="00466538">
        <w:rPr>
          <w:rFonts w:ascii="Times New Roman" w:hAnsi="Times New Roman" w:cs="Times New Roman"/>
          <w:sz w:val="24"/>
          <w:szCs w:val="24"/>
        </w:rPr>
        <w:t>Tomar</w:t>
      </w:r>
      <w:r>
        <w:rPr>
          <w:rFonts w:ascii="Times New Roman" w:hAnsi="Times New Roman" w:cs="Times New Roman"/>
          <w:sz w:val="24"/>
          <w:szCs w:val="24"/>
        </w:rPr>
        <w:t xml:space="preserve"> consciencia de </w:t>
      </w:r>
      <w:r w:rsidR="00511E2B">
        <w:rPr>
          <w:rFonts w:ascii="Times New Roman" w:hAnsi="Times New Roman" w:cs="Times New Roman"/>
          <w:sz w:val="24"/>
          <w:szCs w:val="24"/>
        </w:rPr>
        <w:t>la existencia, de una vida plena, hará seguramente que la profesión se convierta en un verdadero proyecto de vida.</w:t>
      </w:r>
      <w:r w:rsidR="008978D9">
        <w:rPr>
          <w:rFonts w:ascii="Times New Roman" w:hAnsi="Times New Roman" w:cs="Times New Roman"/>
          <w:sz w:val="24"/>
          <w:szCs w:val="24"/>
        </w:rPr>
        <w:tab/>
      </w:r>
    </w:p>
    <w:sectPr w:rsidR="00D12389" w:rsidRPr="008978D9" w:rsidSect="00D12389">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48" w:rsidRDefault="00545848" w:rsidP="008978D9">
      <w:pPr>
        <w:spacing w:after="0" w:line="240" w:lineRule="auto"/>
      </w:pPr>
      <w:r>
        <w:separator/>
      </w:r>
    </w:p>
  </w:endnote>
  <w:endnote w:type="continuationSeparator" w:id="0">
    <w:p w:rsidR="00545848" w:rsidRDefault="00545848" w:rsidP="0089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928528"/>
      <w:docPartObj>
        <w:docPartGallery w:val="Page Numbers (Bottom of Page)"/>
        <w:docPartUnique/>
      </w:docPartObj>
    </w:sdtPr>
    <w:sdtEndPr>
      <w:rPr>
        <w:rFonts w:ascii="Times New Roman" w:hAnsi="Times New Roman" w:cs="Times New Roman"/>
      </w:rPr>
    </w:sdtEndPr>
    <w:sdtContent>
      <w:p w:rsidR="008978D9" w:rsidRPr="008978D9" w:rsidRDefault="008978D9">
        <w:pPr>
          <w:pStyle w:val="Piedepgina"/>
          <w:jc w:val="center"/>
          <w:rPr>
            <w:rFonts w:ascii="Times New Roman" w:hAnsi="Times New Roman" w:cs="Times New Roman"/>
          </w:rPr>
        </w:pPr>
        <w:r w:rsidRPr="008978D9">
          <w:rPr>
            <w:rFonts w:ascii="Times New Roman" w:hAnsi="Times New Roman" w:cs="Times New Roman"/>
          </w:rPr>
          <w:fldChar w:fldCharType="begin"/>
        </w:r>
        <w:r w:rsidRPr="008978D9">
          <w:rPr>
            <w:rFonts w:ascii="Times New Roman" w:hAnsi="Times New Roman" w:cs="Times New Roman"/>
          </w:rPr>
          <w:instrText>PAGE   \* MERGEFORMAT</w:instrText>
        </w:r>
        <w:r w:rsidRPr="008978D9">
          <w:rPr>
            <w:rFonts w:ascii="Times New Roman" w:hAnsi="Times New Roman" w:cs="Times New Roman"/>
          </w:rPr>
          <w:fldChar w:fldCharType="separate"/>
        </w:r>
        <w:r w:rsidR="00DB5F6A">
          <w:rPr>
            <w:rFonts w:ascii="Times New Roman" w:hAnsi="Times New Roman" w:cs="Times New Roman"/>
            <w:noProof/>
          </w:rPr>
          <w:t>4</w:t>
        </w:r>
        <w:r w:rsidRPr="008978D9">
          <w:rPr>
            <w:rFonts w:ascii="Times New Roman" w:hAnsi="Times New Roman" w:cs="Times New Roman"/>
          </w:rPr>
          <w:fldChar w:fldCharType="end"/>
        </w:r>
      </w:p>
    </w:sdtContent>
  </w:sdt>
  <w:p w:rsidR="008978D9" w:rsidRDefault="008978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48" w:rsidRDefault="00545848" w:rsidP="008978D9">
      <w:pPr>
        <w:spacing w:after="0" w:line="240" w:lineRule="auto"/>
      </w:pPr>
      <w:r>
        <w:separator/>
      </w:r>
    </w:p>
  </w:footnote>
  <w:footnote w:type="continuationSeparator" w:id="0">
    <w:p w:rsidR="00545848" w:rsidRDefault="00545848" w:rsidP="00897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B9"/>
    <w:rsid w:val="00044C67"/>
    <w:rsid w:val="000978D5"/>
    <w:rsid w:val="000E34D8"/>
    <w:rsid w:val="00181AA6"/>
    <w:rsid w:val="00253D31"/>
    <w:rsid w:val="0037388F"/>
    <w:rsid w:val="003A0077"/>
    <w:rsid w:val="00402FA3"/>
    <w:rsid w:val="00407F9E"/>
    <w:rsid w:val="004107E9"/>
    <w:rsid w:val="00466538"/>
    <w:rsid w:val="00495135"/>
    <w:rsid w:val="004C0ACF"/>
    <w:rsid w:val="00505F50"/>
    <w:rsid w:val="00511E2B"/>
    <w:rsid w:val="00545848"/>
    <w:rsid w:val="00586882"/>
    <w:rsid w:val="0059400A"/>
    <w:rsid w:val="005A1FBD"/>
    <w:rsid w:val="005B0797"/>
    <w:rsid w:val="005F66BA"/>
    <w:rsid w:val="005F7B65"/>
    <w:rsid w:val="00605516"/>
    <w:rsid w:val="006B4DEA"/>
    <w:rsid w:val="006C3525"/>
    <w:rsid w:val="006F1275"/>
    <w:rsid w:val="00724890"/>
    <w:rsid w:val="0072775F"/>
    <w:rsid w:val="00767161"/>
    <w:rsid w:val="0079050F"/>
    <w:rsid w:val="00794C2A"/>
    <w:rsid w:val="007B4A32"/>
    <w:rsid w:val="008073B9"/>
    <w:rsid w:val="00821097"/>
    <w:rsid w:val="00833A59"/>
    <w:rsid w:val="00835738"/>
    <w:rsid w:val="00857B91"/>
    <w:rsid w:val="008978D9"/>
    <w:rsid w:val="008B7931"/>
    <w:rsid w:val="008C378D"/>
    <w:rsid w:val="008F798B"/>
    <w:rsid w:val="00973DB2"/>
    <w:rsid w:val="009A1A99"/>
    <w:rsid w:val="009B2CFF"/>
    <w:rsid w:val="009E69CE"/>
    <w:rsid w:val="00A81D7D"/>
    <w:rsid w:val="00A83493"/>
    <w:rsid w:val="00AC7311"/>
    <w:rsid w:val="00B24612"/>
    <w:rsid w:val="00B90387"/>
    <w:rsid w:val="00BB5B07"/>
    <w:rsid w:val="00BC550C"/>
    <w:rsid w:val="00C358E3"/>
    <w:rsid w:val="00CA4415"/>
    <w:rsid w:val="00D12389"/>
    <w:rsid w:val="00D20C51"/>
    <w:rsid w:val="00DB5F6A"/>
    <w:rsid w:val="00DE7167"/>
    <w:rsid w:val="00E123BA"/>
    <w:rsid w:val="00E7330A"/>
    <w:rsid w:val="00EA14CA"/>
    <w:rsid w:val="00EB019C"/>
    <w:rsid w:val="00F72079"/>
    <w:rsid w:val="00F90F27"/>
    <w:rsid w:val="00FD2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91882-4F4C-455B-A5A6-C055E91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78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78D9"/>
  </w:style>
  <w:style w:type="paragraph" w:styleId="Piedepgina">
    <w:name w:val="footer"/>
    <w:basedOn w:val="Normal"/>
    <w:link w:val="PiedepginaCar"/>
    <w:uiPriority w:val="99"/>
    <w:unhideWhenUsed/>
    <w:rsid w:val="008978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1933</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Agudelo</dc:creator>
  <cp:keywords/>
  <dc:description/>
  <cp:lastModifiedBy>Maria Victoria Agudelo Vargas</cp:lastModifiedBy>
  <cp:revision>5</cp:revision>
  <dcterms:created xsi:type="dcterms:W3CDTF">2016-11-01T19:37:00Z</dcterms:created>
  <dcterms:modified xsi:type="dcterms:W3CDTF">2016-11-01T19:54:00Z</dcterms:modified>
</cp:coreProperties>
</file>